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B0C5" w14:textId="77777777" w:rsidR="00322D34" w:rsidRDefault="00322D34" w:rsidP="00322D34">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7B6F27C4" w14:textId="77777777" w:rsidR="00322D34" w:rsidRDefault="00322D34" w:rsidP="00322D3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2557EDD" w14:textId="77777777" w:rsidR="00322D34" w:rsidRDefault="00322D34" w:rsidP="00322D34">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4F0DD71" w14:textId="77777777" w:rsidR="00322D34" w:rsidRDefault="00322D34" w:rsidP="00322D34">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76C2D50" w14:textId="77777777" w:rsidR="00322D34" w:rsidRDefault="00322D34" w:rsidP="00322D34">
      <w:pPr>
        <w:widowControl w:val="0"/>
        <w:jc w:val="center"/>
        <w:rPr>
          <w:b/>
          <w:bCs/>
          <w:sz w:val="26"/>
          <w:szCs w:val="26"/>
          <w:u w:val="single"/>
          <w14:ligatures w14:val="none"/>
        </w:rPr>
      </w:pPr>
      <w:r>
        <w:rPr>
          <w:b/>
          <w:bCs/>
          <w:sz w:val="26"/>
          <w:szCs w:val="26"/>
          <w:u w:val="single"/>
          <w14:ligatures w14:val="none"/>
        </w:rPr>
        <w:t>Our Mission Statement</w:t>
      </w:r>
    </w:p>
    <w:p w14:paraId="4C133A2B" w14:textId="77777777" w:rsidR="00322D34" w:rsidRDefault="00322D34" w:rsidP="00322D34">
      <w:pPr>
        <w:widowControl w:val="0"/>
        <w:jc w:val="center"/>
        <w:rPr>
          <w:b/>
          <w:bCs/>
          <w:sz w:val="16"/>
          <w:szCs w:val="16"/>
          <w:u w:val="single"/>
          <w14:ligatures w14:val="none"/>
        </w:rPr>
      </w:pPr>
      <w:r>
        <w:rPr>
          <w:b/>
          <w:bCs/>
          <w:sz w:val="16"/>
          <w:szCs w:val="16"/>
          <w:u w:val="single"/>
          <w14:ligatures w14:val="none"/>
        </w:rPr>
        <w:t> </w:t>
      </w:r>
    </w:p>
    <w:p w14:paraId="18AB50E0" w14:textId="77777777" w:rsidR="00322D34" w:rsidRDefault="00322D34" w:rsidP="00322D34">
      <w:pPr>
        <w:widowControl w:val="0"/>
        <w:jc w:val="center"/>
        <w:rPr>
          <w:b/>
          <w:bCs/>
          <w:sz w:val="26"/>
          <w:szCs w:val="26"/>
          <w14:ligatures w14:val="none"/>
        </w:rPr>
      </w:pPr>
      <w:r>
        <w:rPr>
          <w:b/>
          <w:bCs/>
          <w:sz w:val="26"/>
          <w:szCs w:val="26"/>
          <w14:ligatures w14:val="none"/>
        </w:rPr>
        <w:t>St. John’s Episcopal Church is committed to serving God and the</w:t>
      </w:r>
    </w:p>
    <w:p w14:paraId="7F4A5F43" w14:textId="77777777" w:rsidR="00322D34" w:rsidRDefault="00322D34" w:rsidP="00322D34">
      <w:pPr>
        <w:widowControl w:val="0"/>
        <w:jc w:val="center"/>
        <w:rPr>
          <w:b/>
          <w:bCs/>
          <w:sz w:val="26"/>
          <w:szCs w:val="26"/>
          <w14:ligatures w14:val="none"/>
        </w:rPr>
      </w:pPr>
      <w:r>
        <w:rPr>
          <w:b/>
          <w:bCs/>
          <w:sz w:val="26"/>
          <w:szCs w:val="26"/>
          <w14:ligatures w14:val="none"/>
        </w:rPr>
        <w:t>community, through our faith in Jesus Christ, by welcoming all,</w:t>
      </w:r>
    </w:p>
    <w:p w14:paraId="63358EE4" w14:textId="77777777" w:rsidR="00322D34" w:rsidRDefault="00322D34" w:rsidP="00322D34">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18B79CEB" w14:textId="77777777" w:rsidR="00322D34" w:rsidRDefault="00322D34" w:rsidP="00322D34">
      <w:pPr>
        <w:widowControl w:val="0"/>
        <w:rPr>
          <w14:ligatures w14:val="none"/>
        </w:rPr>
      </w:pPr>
      <w:r>
        <w:rPr>
          <w14:ligatures w14:val="none"/>
        </w:rPr>
        <w:t> </w:t>
      </w:r>
    </w:p>
    <w:p w14:paraId="639350F3" w14:textId="56C35AF7" w:rsidR="00E956FF" w:rsidRDefault="00322D34">
      <w:r>
        <w:rPr>
          <w:noProof/>
          <w:color w:val="auto"/>
          <w:kern w:val="0"/>
          <w:sz w:val="24"/>
          <w:szCs w:val="24"/>
          <w14:ligatures w14:val="none"/>
          <w14:cntxtAlts w14:val="0"/>
        </w:rPr>
        <w:drawing>
          <wp:anchor distT="36576" distB="36576" distL="36576" distR="36576" simplePos="0" relativeHeight="251658240" behindDoc="0" locked="0" layoutInCell="1" allowOverlap="1" wp14:anchorId="465D1DAB" wp14:editId="104233A1">
            <wp:simplePos x="0" y="0"/>
            <wp:positionH relativeFrom="column">
              <wp:posOffset>828675</wp:posOffset>
            </wp:positionH>
            <wp:positionV relativeFrom="paragraph">
              <wp:posOffset>217170</wp:posOffset>
            </wp:positionV>
            <wp:extent cx="4075430" cy="38773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5430" cy="387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858768" w14:textId="60A853CE" w:rsidR="00322D34" w:rsidRPr="00322D34" w:rsidRDefault="00322D34" w:rsidP="00322D34"/>
    <w:p w14:paraId="34A3FA6D" w14:textId="11CAF35A" w:rsidR="00322D34" w:rsidRPr="00322D34" w:rsidRDefault="00322D34" w:rsidP="00322D34"/>
    <w:p w14:paraId="31E68FAC" w14:textId="75229A5D" w:rsidR="00322D34" w:rsidRPr="00322D34" w:rsidRDefault="00322D34" w:rsidP="00322D34"/>
    <w:p w14:paraId="4B88DCAB" w14:textId="5C8661C3" w:rsidR="00322D34" w:rsidRPr="00322D34" w:rsidRDefault="00322D34" w:rsidP="00322D34"/>
    <w:p w14:paraId="2A616748" w14:textId="75C40F24" w:rsidR="00322D34" w:rsidRPr="00322D34" w:rsidRDefault="00322D34" w:rsidP="00322D34"/>
    <w:p w14:paraId="7D85DE0C" w14:textId="13A469DF" w:rsidR="00322D34" w:rsidRPr="00322D34" w:rsidRDefault="00322D34" w:rsidP="00322D34"/>
    <w:p w14:paraId="257E5F10" w14:textId="7C11B47D" w:rsidR="00322D34" w:rsidRPr="00322D34" w:rsidRDefault="00322D34" w:rsidP="00322D34"/>
    <w:p w14:paraId="4E460AC8" w14:textId="70187FBB" w:rsidR="00322D34" w:rsidRPr="00322D34" w:rsidRDefault="00322D34" w:rsidP="00322D34"/>
    <w:p w14:paraId="76E92A68" w14:textId="6A0CD330" w:rsidR="00322D34" w:rsidRPr="00322D34" w:rsidRDefault="00322D34" w:rsidP="00322D34"/>
    <w:p w14:paraId="090EB893" w14:textId="14CB949B" w:rsidR="00322D34" w:rsidRPr="00322D34" w:rsidRDefault="00322D34" w:rsidP="00322D34"/>
    <w:p w14:paraId="6110B06F" w14:textId="584D8005" w:rsidR="00322D34" w:rsidRPr="00322D34" w:rsidRDefault="00322D34" w:rsidP="00322D34"/>
    <w:p w14:paraId="303516A9" w14:textId="7FB318DF" w:rsidR="00322D34" w:rsidRPr="00322D34" w:rsidRDefault="00322D34" w:rsidP="00322D34"/>
    <w:p w14:paraId="14CE2E28" w14:textId="44CD73D8" w:rsidR="00322D34" w:rsidRPr="00322D34" w:rsidRDefault="00322D34" w:rsidP="00322D34"/>
    <w:p w14:paraId="18E211F8" w14:textId="33D80B2C" w:rsidR="00322D34" w:rsidRPr="00322D34" w:rsidRDefault="00322D34" w:rsidP="00322D34"/>
    <w:p w14:paraId="023153AE" w14:textId="3963F2A2" w:rsidR="00322D34" w:rsidRPr="00322D34" w:rsidRDefault="00322D34" w:rsidP="00322D34"/>
    <w:p w14:paraId="4A600213" w14:textId="603C7FD9" w:rsidR="00322D34" w:rsidRPr="00322D34" w:rsidRDefault="00322D34" w:rsidP="00322D34"/>
    <w:p w14:paraId="0C0185B8" w14:textId="3173AE2D" w:rsidR="00322D34" w:rsidRPr="00322D34" w:rsidRDefault="00322D34" w:rsidP="00322D34"/>
    <w:p w14:paraId="3DEDAF04" w14:textId="62600EE8" w:rsidR="00322D34" w:rsidRPr="00322D34" w:rsidRDefault="00322D34" w:rsidP="00322D34"/>
    <w:p w14:paraId="1A28CE0C" w14:textId="2A756E30" w:rsidR="00322D34" w:rsidRPr="00322D34" w:rsidRDefault="00322D34" w:rsidP="00322D34"/>
    <w:p w14:paraId="7610FA61" w14:textId="04625E5E" w:rsidR="00322D34" w:rsidRPr="00322D34" w:rsidRDefault="00322D34" w:rsidP="00322D34"/>
    <w:p w14:paraId="4CCAEAD4" w14:textId="1F9FA713" w:rsidR="00322D34" w:rsidRPr="00322D34" w:rsidRDefault="00322D34" w:rsidP="00322D34"/>
    <w:p w14:paraId="4AD9587F" w14:textId="0F24DCC0" w:rsidR="00322D34" w:rsidRPr="00322D34" w:rsidRDefault="00322D34" w:rsidP="00322D34"/>
    <w:p w14:paraId="143578B6" w14:textId="6264921E" w:rsidR="00322D34" w:rsidRPr="00322D34" w:rsidRDefault="00322D34" w:rsidP="00322D34"/>
    <w:p w14:paraId="474664FC" w14:textId="729CFA73" w:rsidR="00322D34" w:rsidRPr="00322D34" w:rsidRDefault="00322D34" w:rsidP="00322D34"/>
    <w:p w14:paraId="0B4104FE" w14:textId="58693773" w:rsidR="00322D34" w:rsidRPr="00322D34" w:rsidRDefault="00322D34" w:rsidP="00322D34"/>
    <w:p w14:paraId="578112F0" w14:textId="0DC06B11" w:rsidR="00322D34" w:rsidRPr="00322D34" w:rsidRDefault="00322D34" w:rsidP="00322D34"/>
    <w:p w14:paraId="29D8118A" w14:textId="6125B4F8" w:rsidR="00322D34" w:rsidRPr="00322D34" w:rsidRDefault="00322D34" w:rsidP="00322D34"/>
    <w:p w14:paraId="7E9C8620" w14:textId="55D27960" w:rsidR="00322D34" w:rsidRPr="00322D34" w:rsidRDefault="00322D34" w:rsidP="00322D34"/>
    <w:p w14:paraId="06874C8B" w14:textId="0F901CDB" w:rsidR="00322D34" w:rsidRDefault="00322D34" w:rsidP="00322D34"/>
    <w:p w14:paraId="26AFC56B" w14:textId="403554C4" w:rsidR="00322D34" w:rsidRDefault="00322D34" w:rsidP="00322D34"/>
    <w:p w14:paraId="04377CDF" w14:textId="77777777" w:rsidR="00322D34" w:rsidRDefault="00322D34" w:rsidP="00322D34">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Rite I</w:t>
      </w:r>
    </w:p>
    <w:p w14:paraId="5FBE319B" w14:textId="77777777" w:rsidR="00322D34" w:rsidRDefault="00322D34" w:rsidP="00322D34">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Fifth Sunday in Lent</w:t>
      </w:r>
    </w:p>
    <w:p w14:paraId="1E81E2CC" w14:textId="77777777" w:rsidR="00322D34" w:rsidRDefault="00322D34" w:rsidP="00322D34">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March 21, 2021</w:t>
      </w:r>
    </w:p>
    <w:p w14:paraId="77E67DA1" w14:textId="77777777" w:rsidR="00322D34" w:rsidRDefault="00322D34" w:rsidP="00322D34">
      <w:pPr>
        <w:widowControl w:val="0"/>
        <w:rPr>
          <w14:ligatures w14:val="none"/>
        </w:rPr>
      </w:pPr>
      <w:r>
        <w:rPr>
          <w14:ligatures w14:val="none"/>
        </w:rPr>
        <w:t> </w:t>
      </w:r>
    </w:p>
    <w:p w14:paraId="5901B433" w14:textId="097D35E2" w:rsidR="00322D34" w:rsidRDefault="00322D34" w:rsidP="00322D34">
      <w:pPr>
        <w:tabs>
          <w:tab w:val="left" w:pos="3405"/>
        </w:tabs>
      </w:pPr>
    </w:p>
    <w:p w14:paraId="2388CAB6" w14:textId="51D57704" w:rsidR="00322D34" w:rsidRDefault="00322D34" w:rsidP="00322D34">
      <w:pPr>
        <w:tabs>
          <w:tab w:val="left" w:pos="3405"/>
        </w:tabs>
      </w:pPr>
    </w:p>
    <w:p w14:paraId="0543B890" w14:textId="120C1334" w:rsidR="00322D34" w:rsidRDefault="00322D34" w:rsidP="00322D34">
      <w:pPr>
        <w:tabs>
          <w:tab w:val="left" w:pos="3405"/>
        </w:tabs>
      </w:pPr>
    </w:p>
    <w:p w14:paraId="74496FC7" w14:textId="405226D8" w:rsidR="00322D34" w:rsidRDefault="00322D34" w:rsidP="00322D34">
      <w:pPr>
        <w:tabs>
          <w:tab w:val="left" w:pos="3405"/>
        </w:tabs>
      </w:pPr>
    </w:p>
    <w:p w14:paraId="2AA9088F" w14:textId="31BA127E" w:rsidR="00322D34" w:rsidRDefault="00322D34" w:rsidP="00322D34">
      <w:pPr>
        <w:tabs>
          <w:tab w:val="left" w:pos="3405"/>
        </w:tabs>
      </w:pPr>
    </w:p>
    <w:p w14:paraId="4A643C9F" w14:textId="549DAA14" w:rsidR="00322D34" w:rsidRDefault="00322D34" w:rsidP="00322D34">
      <w:pPr>
        <w:tabs>
          <w:tab w:val="left" w:pos="340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5B637BC8" wp14:editId="7850ADAC">
                <wp:simplePos x="0" y="0"/>
                <wp:positionH relativeFrom="column">
                  <wp:posOffset>0</wp:posOffset>
                </wp:positionH>
                <wp:positionV relativeFrom="paragraph">
                  <wp:posOffset>71120</wp:posOffset>
                </wp:positionV>
                <wp:extent cx="5471160" cy="6910070"/>
                <wp:effectExtent l="34290" t="34290" r="3810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907CA1" w14:textId="77777777" w:rsidR="00322D34" w:rsidRDefault="00322D34" w:rsidP="00322D34">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C09DF37" w14:textId="77777777" w:rsidR="00322D34" w:rsidRDefault="00322D34" w:rsidP="00322D34">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1C519B2" w14:textId="77777777" w:rsidR="00322D34" w:rsidRDefault="00322D34" w:rsidP="00322D34">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1779DE6" w14:textId="77777777" w:rsidR="00322D34" w:rsidRDefault="00322D34" w:rsidP="00322D34">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4F17166"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D981ED0"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FE2D35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BD2E99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558A4D8" w14:textId="77777777" w:rsidR="00322D34" w:rsidRDefault="00322D34" w:rsidP="00322D34">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4B8BB85"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DFEE156"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617A28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3C3838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E9A2530"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A919D65" w14:textId="77777777" w:rsidR="00322D34" w:rsidRDefault="00322D34" w:rsidP="00322D3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F500861"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C5E3F2A" w14:textId="77777777" w:rsidR="00322D34" w:rsidRDefault="00322D34" w:rsidP="00322D34">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6AA0480"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37B7EF6"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3C282C1"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81EE25A"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3DE9865"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D8944B8"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61DFB25"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7388C0A" w14:textId="77777777" w:rsidR="00322D34" w:rsidRDefault="00322D34" w:rsidP="00322D34">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F612E0F" w14:textId="77777777" w:rsidR="00322D34" w:rsidRDefault="00322D34" w:rsidP="00322D34">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E30A16F"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AADEAB4" w14:textId="77777777" w:rsidR="00322D34" w:rsidRDefault="00322D34" w:rsidP="00322D34">
                            <w:pPr>
                              <w:widowControl w:val="0"/>
                              <w:rPr>
                                <w:rFonts w:ascii="Garamond" w:hAnsi="Garamond"/>
                                <w:b/>
                                <w:bCs/>
                                <w:sz w:val="26"/>
                                <w:szCs w:val="26"/>
                                <w14:ligatures w14:val="none"/>
                              </w:rPr>
                            </w:pPr>
                            <w:r>
                              <w:rPr>
                                <w:rFonts w:ascii="Garamond" w:hAnsi="Garamond"/>
                                <w:sz w:val="26"/>
                                <w:szCs w:val="26"/>
                                <w14:ligatures w14:val="none"/>
                              </w:rPr>
                              <w:tab/>
                            </w:r>
                          </w:p>
                          <w:p w14:paraId="0D11CAE5" w14:textId="77777777" w:rsidR="00322D34" w:rsidRDefault="00322D34" w:rsidP="00322D34">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EA15BF3" w14:textId="77777777" w:rsidR="00322D34" w:rsidRDefault="00322D34" w:rsidP="00322D34">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F51724A"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29A41D9"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2DCE7D1"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FB6096D" w14:textId="77777777" w:rsidR="00322D34" w:rsidRDefault="00322D34" w:rsidP="00322D34">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59485E5" w14:textId="77777777" w:rsidR="00322D34" w:rsidRDefault="00322D34" w:rsidP="00322D34">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7BC8" id="_x0000_t202" coordsize="21600,21600" o:spt="202" path="m,l,21600r21600,l21600,xe">
                <v:stroke joinstyle="miter"/>
                <v:path gradientshapeok="t" o:connecttype="rect"/>
              </v:shapetype>
              <v:shape id="Text Box 2" o:spid="_x0000_s1026" type="#_x0000_t202" style="position:absolute;margin-left:0;margin-top:5.6pt;width:430.8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" filled="f" strokecolor="black [0]" strokeweight="4.5pt">
                <v:stroke linestyle="thickThin"/>
                <v:shadow color="#ccc"/>
                <v:textbox inset="2.88pt,2.88pt,2.88pt,2.88pt">
                  <w:txbxContent>
                    <w:p w14:paraId="12907CA1" w14:textId="77777777" w:rsidR="00322D34" w:rsidRDefault="00322D34" w:rsidP="00322D34">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C09DF37" w14:textId="77777777" w:rsidR="00322D34" w:rsidRDefault="00322D34" w:rsidP="00322D34">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1C519B2" w14:textId="77777777" w:rsidR="00322D34" w:rsidRDefault="00322D34" w:rsidP="00322D34">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1779DE6" w14:textId="77777777" w:rsidR="00322D34" w:rsidRDefault="00322D34" w:rsidP="00322D34">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4F17166"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0D981ED0"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FE2D35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BD2E99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558A4D8" w14:textId="77777777" w:rsidR="00322D34" w:rsidRDefault="00322D34" w:rsidP="00322D34">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4B8BB85"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DFEE156"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617A28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3C3838A"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E9A2530" w14:textId="77777777" w:rsidR="00322D34" w:rsidRDefault="00322D34" w:rsidP="00322D34">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A919D65" w14:textId="77777777" w:rsidR="00322D34" w:rsidRDefault="00322D34" w:rsidP="00322D34">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F500861"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C5E3F2A" w14:textId="77777777" w:rsidR="00322D34" w:rsidRDefault="00322D34" w:rsidP="00322D34">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6AA0480"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37B7EF6"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3C282C1"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81EE25A"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3DE9865"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D8944B8" w14:textId="77777777" w:rsidR="00322D34" w:rsidRDefault="00322D34" w:rsidP="00322D34">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61DFB25" w14:textId="77777777" w:rsidR="00322D34" w:rsidRDefault="00322D34" w:rsidP="00322D34">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7388C0A" w14:textId="77777777" w:rsidR="00322D34" w:rsidRDefault="00322D34" w:rsidP="00322D34">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F612E0F" w14:textId="77777777" w:rsidR="00322D34" w:rsidRDefault="00322D34" w:rsidP="00322D34">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E30A16F"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AADEAB4" w14:textId="77777777" w:rsidR="00322D34" w:rsidRDefault="00322D34" w:rsidP="00322D34">
                      <w:pPr>
                        <w:widowControl w:val="0"/>
                        <w:rPr>
                          <w:rFonts w:ascii="Garamond" w:hAnsi="Garamond"/>
                          <w:b/>
                          <w:bCs/>
                          <w:sz w:val="26"/>
                          <w:szCs w:val="26"/>
                          <w14:ligatures w14:val="none"/>
                        </w:rPr>
                      </w:pPr>
                      <w:r>
                        <w:rPr>
                          <w:rFonts w:ascii="Garamond" w:hAnsi="Garamond"/>
                          <w:sz w:val="26"/>
                          <w:szCs w:val="26"/>
                          <w14:ligatures w14:val="none"/>
                        </w:rPr>
                        <w:tab/>
                      </w:r>
                    </w:p>
                    <w:p w14:paraId="0D11CAE5" w14:textId="77777777" w:rsidR="00322D34" w:rsidRDefault="00322D34" w:rsidP="00322D34">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EA15BF3" w14:textId="77777777" w:rsidR="00322D34" w:rsidRDefault="00322D34" w:rsidP="00322D34">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F51724A"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29A41D9"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2DCE7D1" w14:textId="77777777" w:rsidR="00322D34" w:rsidRDefault="00322D34" w:rsidP="00322D34">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FB6096D" w14:textId="77777777" w:rsidR="00322D34" w:rsidRDefault="00322D34" w:rsidP="00322D34">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59485E5" w14:textId="77777777" w:rsidR="00322D34" w:rsidRDefault="00322D34" w:rsidP="00322D34">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3F92A8F7" w14:textId="57CD6E58" w:rsidR="00322D34" w:rsidRPr="00322D34" w:rsidRDefault="00322D34" w:rsidP="00322D34"/>
    <w:p w14:paraId="7F0F04C0" w14:textId="7E363155" w:rsidR="00322D34" w:rsidRPr="00322D34" w:rsidRDefault="00322D34" w:rsidP="00322D34"/>
    <w:p w14:paraId="000F8630" w14:textId="6E9BA019" w:rsidR="00322D34" w:rsidRPr="00322D34" w:rsidRDefault="00322D34" w:rsidP="00322D34"/>
    <w:p w14:paraId="6359D5EB" w14:textId="08708326" w:rsidR="00322D34" w:rsidRPr="00322D34" w:rsidRDefault="00322D34" w:rsidP="00322D34"/>
    <w:p w14:paraId="5F63F60F" w14:textId="18E39291" w:rsidR="00322D34" w:rsidRPr="00322D34" w:rsidRDefault="00322D34" w:rsidP="00322D34"/>
    <w:p w14:paraId="6D7A747A" w14:textId="0DD3682E" w:rsidR="00322D34" w:rsidRPr="00322D34" w:rsidRDefault="00322D34" w:rsidP="00322D34"/>
    <w:p w14:paraId="025069EE" w14:textId="61FC924C" w:rsidR="00322D34" w:rsidRPr="00322D34" w:rsidRDefault="00322D34" w:rsidP="00322D34"/>
    <w:p w14:paraId="3185485A" w14:textId="61356DE6" w:rsidR="00322D34" w:rsidRPr="00322D34" w:rsidRDefault="00322D34" w:rsidP="00322D34"/>
    <w:p w14:paraId="59C5FC27" w14:textId="1B6737B7" w:rsidR="00322D34" w:rsidRPr="00322D34" w:rsidRDefault="00322D34" w:rsidP="00322D34"/>
    <w:p w14:paraId="61D12F43" w14:textId="310EF7A1" w:rsidR="00322D34" w:rsidRPr="00322D34" w:rsidRDefault="00322D34" w:rsidP="00322D34"/>
    <w:p w14:paraId="263EB09C" w14:textId="4E0A1156" w:rsidR="00322D34" w:rsidRPr="00322D34" w:rsidRDefault="00322D34" w:rsidP="00322D34"/>
    <w:p w14:paraId="7347E0B6" w14:textId="2784A978" w:rsidR="00322D34" w:rsidRPr="00322D34" w:rsidRDefault="00322D34" w:rsidP="00322D34"/>
    <w:p w14:paraId="2766241B" w14:textId="1483EC8A" w:rsidR="00322D34" w:rsidRPr="00322D34" w:rsidRDefault="00322D34" w:rsidP="00322D34"/>
    <w:p w14:paraId="24161D9C" w14:textId="7F7ABB57" w:rsidR="00322D34" w:rsidRPr="00322D34" w:rsidRDefault="00322D34" w:rsidP="00322D34"/>
    <w:p w14:paraId="2271F85C" w14:textId="0951AFBA" w:rsidR="00322D34" w:rsidRPr="00322D34" w:rsidRDefault="00322D34" w:rsidP="00322D34"/>
    <w:p w14:paraId="1DCF1EEE" w14:textId="2DE25852" w:rsidR="00322D34" w:rsidRPr="00322D34" w:rsidRDefault="00322D34" w:rsidP="00322D34"/>
    <w:p w14:paraId="5F62FCAE" w14:textId="73849692" w:rsidR="00322D34" w:rsidRPr="00322D34" w:rsidRDefault="00322D34" w:rsidP="00322D34"/>
    <w:p w14:paraId="40914671" w14:textId="20482A01" w:rsidR="00322D34" w:rsidRPr="00322D34" w:rsidRDefault="00322D34" w:rsidP="00322D34"/>
    <w:p w14:paraId="0B8030BF" w14:textId="4FDAD4B2" w:rsidR="00322D34" w:rsidRPr="00322D34" w:rsidRDefault="00322D34" w:rsidP="00322D34"/>
    <w:p w14:paraId="191E8B2E" w14:textId="43CE275F" w:rsidR="00322D34" w:rsidRPr="00322D34" w:rsidRDefault="00322D34" w:rsidP="00322D34"/>
    <w:p w14:paraId="56C9422D" w14:textId="01FC89F3" w:rsidR="00322D34" w:rsidRPr="00322D34" w:rsidRDefault="00322D34" w:rsidP="00322D34"/>
    <w:p w14:paraId="5044DB56" w14:textId="7C9F4496" w:rsidR="00322D34" w:rsidRPr="00322D34" w:rsidRDefault="00322D34" w:rsidP="00322D34"/>
    <w:p w14:paraId="0517373E" w14:textId="66AEE5AA" w:rsidR="00322D34" w:rsidRPr="00322D34" w:rsidRDefault="00322D34" w:rsidP="00322D34"/>
    <w:p w14:paraId="5EADA809" w14:textId="47145615" w:rsidR="00322D34" w:rsidRPr="00322D34" w:rsidRDefault="00322D34" w:rsidP="00322D34"/>
    <w:p w14:paraId="72374449" w14:textId="4D438A7F" w:rsidR="00322D34" w:rsidRPr="00322D34" w:rsidRDefault="00322D34" w:rsidP="00322D34"/>
    <w:p w14:paraId="33250C38" w14:textId="2F529145" w:rsidR="00322D34" w:rsidRPr="00322D34" w:rsidRDefault="00322D34" w:rsidP="00322D34"/>
    <w:p w14:paraId="0D9BBE24" w14:textId="2ADA15CA" w:rsidR="00322D34" w:rsidRPr="00322D34" w:rsidRDefault="00322D34" w:rsidP="00322D34"/>
    <w:p w14:paraId="0B82AE64" w14:textId="2F68FB29" w:rsidR="00322D34" w:rsidRPr="00322D34" w:rsidRDefault="00322D34" w:rsidP="00322D34"/>
    <w:p w14:paraId="69781CA6" w14:textId="3FEFF475" w:rsidR="00322D34" w:rsidRPr="00322D34" w:rsidRDefault="00322D34" w:rsidP="00322D34"/>
    <w:p w14:paraId="7381F269" w14:textId="5B3D920A" w:rsidR="00322D34" w:rsidRPr="00322D34" w:rsidRDefault="00322D34" w:rsidP="00322D34"/>
    <w:p w14:paraId="6418790D" w14:textId="19E8C563" w:rsidR="00322D34" w:rsidRPr="00322D34" w:rsidRDefault="00322D34" w:rsidP="00322D34"/>
    <w:p w14:paraId="11E91C64" w14:textId="36F2EF5C" w:rsidR="00322D34" w:rsidRPr="00322D34" w:rsidRDefault="00322D34" w:rsidP="00322D34"/>
    <w:p w14:paraId="20D57DC2" w14:textId="39462D14" w:rsidR="00322D34" w:rsidRPr="00322D34" w:rsidRDefault="00322D34" w:rsidP="00322D34"/>
    <w:p w14:paraId="543C3B8B" w14:textId="25C53730" w:rsidR="00322D34" w:rsidRPr="00322D34" w:rsidRDefault="00322D34" w:rsidP="00322D34"/>
    <w:p w14:paraId="19E2F14D" w14:textId="324FC7AD" w:rsidR="00322D34" w:rsidRPr="00322D34" w:rsidRDefault="00322D34" w:rsidP="00322D34"/>
    <w:p w14:paraId="39AC143C" w14:textId="19911A37" w:rsidR="00322D34" w:rsidRPr="00322D34" w:rsidRDefault="00322D34" w:rsidP="00322D34"/>
    <w:p w14:paraId="6EA77057" w14:textId="288DBAEF" w:rsidR="00322D34" w:rsidRPr="00322D34" w:rsidRDefault="00322D34" w:rsidP="00322D34"/>
    <w:p w14:paraId="60492A14" w14:textId="71E03780" w:rsidR="00322D34" w:rsidRPr="00322D34" w:rsidRDefault="00322D34" w:rsidP="00322D34"/>
    <w:p w14:paraId="41BE1B77" w14:textId="353088B6" w:rsidR="00322D34" w:rsidRPr="00322D34" w:rsidRDefault="00322D34" w:rsidP="00322D34"/>
    <w:p w14:paraId="21F977D9" w14:textId="7A778F7A" w:rsidR="00322D34" w:rsidRPr="00322D34" w:rsidRDefault="00322D34" w:rsidP="00322D34"/>
    <w:p w14:paraId="57C83EBE" w14:textId="381BEFF1" w:rsidR="00322D34" w:rsidRPr="00322D34" w:rsidRDefault="00322D34" w:rsidP="00322D34"/>
    <w:p w14:paraId="22D0C020" w14:textId="3D6761B8" w:rsidR="00322D34" w:rsidRPr="00322D34" w:rsidRDefault="00322D34" w:rsidP="00322D34"/>
    <w:p w14:paraId="421C9E5E" w14:textId="5EF463C6" w:rsidR="00322D34" w:rsidRPr="00322D34" w:rsidRDefault="00322D34" w:rsidP="00322D34"/>
    <w:p w14:paraId="60A484C9" w14:textId="2286F567" w:rsidR="00322D34" w:rsidRPr="00322D34" w:rsidRDefault="00322D34" w:rsidP="00322D34"/>
    <w:p w14:paraId="2E8136DA" w14:textId="2E221925" w:rsidR="00322D34" w:rsidRDefault="00322D34" w:rsidP="00322D34"/>
    <w:p w14:paraId="6D2B7303" w14:textId="36E81A60" w:rsidR="00322D34" w:rsidRPr="00322D34" w:rsidRDefault="00322D34" w:rsidP="00322D34"/>
    <w:p w14:paraId="01489817" w14:textId="58FF5B35" w:rsidR="00322D34" w:rsidRDefault="00322D34" w:rsidP="00322D34"/>
    <w:p w14:paraId="575AEA94" w14:textId="55E60B67" w:rsidR="00322D34" w:rsidRDefault="00322D34" w:rsidP="00322D34">
      <w:pPr>
        <w:ind w:firstLine="720"/>
      </w:pPr>
    </w:p>
    <w:p w14:paraId="75504DE0" w14:textId="24C873F3" w:rsidR="00322D34" w:rsidRDefault="00322D34" w:rsidP="00322D34">
      <w:pPr>
        <w:ind w:firstLine="720"/>
      </w:pPr>
    </w:p>
    <w:p w14:paraId="39150892" w14:textId="76F693F7" w:rsidR="00322D34" w:rsidRDefault="00322D34" w:rsidP="00322D34">
      <w:pPr>
        <w:ind w:firstLine="720"/>
      </w:pPr>
    </w:p>
    <w:p w14:paraId="6C975D25" w14:textId="05DD3C5F" w:rsidR="00322D34" w:rsidRDefault="00322D34" w:rsidP="00322D34">
      <w:pPr>
        <w:ind w:firstLine="720"/>
      </w:pPr>
    </w:p>
    <w:p w14:paraId="1361B998" w14:textId="2719AEB9" w:rsidR="00322D34" w:rsidRDefault="00322D34" w:rsidP="00322D34">
      <w:pPr>
        <w:ind w:firstLine="720"/>
      </w:pPr>
    </w:p>
    <w:p w14:paraId="1F50B305" w14:textId="75F0890D" w:rsidR="00322D34" w:rsidRDefault="00322D34" w:rsidP="00322D34">
      <w:pPr>
        <w:ind w:firstLine="720"/>
      </w:pPr>
    </w:p>
    <w:p w14:paraId="27C6A771" w14:textId="0B126D4D" w:rsidR="00322D34" w:rsidRDefault="00322D34" w:rsidP="00322D34">
      <w:pPr>
        <w:ind w:firstLine="720"/>
      </w:pPr>
    </w:p>
    <w:p w14:paraId="5CF7CEE1" w14:textId="29C87883" w:rsidR="00322D34" w:rsidRDefault="00322D34" w:rsidP="00322D34">
      <w:pPr>
        <w:ind w:firstLine="720"/>
      </w:pPr>
    </w:p>
    <w:p w14:paraId="5A8AFA24" w14:textId="77777777" w:rsidR="00322D34" w:rsidRDefault="00322D34" w:rsidP="00322D34">
      <w:pPr>
        <w:pStyle w:val="BodyA"/>
        <w:rPr>
          <w:rFonts w:ascii="Arial Narrow" w:hAnsi="Arial Narrow"/>
          <w:b/>
          <w:bCs/>
          <w:sz w:val="22"/>
          <w:szCs w:val="22"/>
          <w14:ligatures w14:val="none"/>
        </w:rPr>
      </w:pPr>
      <w:r>
        <w:rPr>
          <w:rFonts w:ascii="Arial Narrow" w:hAnsi="Arial Narrow"/>
          <w:b/>
          <w:bCs/>
          <w:sz w:val="22"/>
          <w:szCs w:val="22"/>
          <w14:ligatures w14:val="none"/>
        </w:rPr>
        <w:lastRenderedPageBreak/>
        <w:t>Welcome to our Drive-In Service! Please tune your car radio to 89.9 FM. If you wish, you are also invited to tune in to our service on our Facebook page.</w:t>
      </w:r>
    </w:p>
    <w:p w14:paraId="20AB290C" w14:textId="77777777" w:rsidR="00322D34" w:rsidRDefault="00322D34" w:rsidP="00322D34">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61526F66" w14:textId="77777777" w:rsidR="00322D34" w:rsidRDefault="00322D34" w:rsidP="00322D34">
      <w:pPr>
        <w:pStyle w:val="BodyA"/>
        <w:rPr>
          <w:rFonts w:ascii="Arial Narrow" w:hAnsi="Arial Narrow"/>
          <w:b/>
          <w:bCs/>
          <w:sz w:val="22"/>
          <w:szCs w:val="22"/>
          <w14:ligatures w14:val="none"/>
        </w:rPr>
      </w:pPr>
      <w:r>
        <w:rPr>
          <w:rFonts w:ascii="Arial Narrow" w:hAnsi="Arial Narrow"/>
          <w:b/>
          <w:bCs/>
          <w:sz w:val="22"/>
          <w:szCs w:val="22"/>
          <w14:ligatures w14:val="none"/>
        </w:rPr>
        <w:t>While this is a unique way of worshipping during this pandemic, may the Spirit of Christ fill you with Hope, so that you might be equipped to proclaim the Good News that is for all people.</w:t>
      </w:r>
    </w:p>
    <w:p w14:paraId="3288852E" w14:textId="77777777" w:rsidR="00322D34" w:rsidRDefault="00322D34" w:rsidP="00322D34">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3A6A097B" w14:textId="77777777" w:rsidR="00322D34" w:rsidRDefault="00322D34" w:rsidP="00322D34">
      <w:pPr>
        <w:widowControl w:val="0"/>
        <w:jc w:val="center"/>
        <w:rPr>
          <w:rFonts w:ascii="Garamond" w:hAnsi="Garamond"/>
          <w:b/>
          <w:bCs/>
          <w:smallCaps/>
          <w:sz w:val="8"/>
          <w:szCs w:val="8"/>
          <w14:ligatures w14:val="none"/>
        </w:rPr>
      </w:pPr>
      <w:r>
        <w:rPr>
          <w:rFonts w:ascii="Garamond" w:hAnsi="Garamond"/>
          <w:b/>
          <w:bCs/>
          <w:smallCaps/>
          <w:sz w:val="28"/>
          <w:szCs w:val="28"/>
          <w14:ligatures w14:val="none"/>
        </w:rPr>
        <w:t>The Great Litany</w:t>
      </w:r>
    </w:p>
    <w:p w14:paraId="10FA9060" w14:textId="77777777" w:rsidR="00322D34" w:rsidRDefault="00322D34" w:rsidP="00322D34">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77815A6F" w14:textId="77777777" w:rsidR="00322D34" w:rsidRDefault="00322D34" w:rsidP="00322D34">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87750EE" w14:textId="77777777" w:rsidR="00322D34" w:rsidRDefault="00322D34" w:rsidP="00322D34">
      <w:pPr>
        <w:widowControl w:val="0"/>
        <w:rPr>
          <w:rFonts w:ascii="Garamond" w:hAnsi="Garamond"/>
          <w:b/>
          <w:bCs/>
          <w:smallCaps/>
          <w:sz w:val="28"/>
          <w:szCs w:val="28"/>
          <w14:ligatures w14:val="none"/>
        </w:rPr>
      </w:pPr>
      <w:r>
        <w:rPr>
          <w:rFonts w:ascii="Garamond" w:hAnsi="Garamond"/>
          <w:sz w:val="28"/>
          <w:szCs w:val="28"/>
          <w14:ligatures w14:val="none"/>
        </w:rPr>
        <w:t>O God the Father, Creator of heaven and earth,</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mallCaps/>
          <w:sz w:val="28"/>
          <w:szCs w:val="28"/>
          <w14:ligatures w14:val="none"/>
        </w:rPr>
        <w:t>BCP 148</w:t>
      </w:r>
    </w:p>
    <w:p w14:paraId="546896FF"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4B759AFD"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O God the Son, Redeemer of the world,</w:t>
      </w:r>
    </w:p>
    <w:p w14:paraId="79C7BA64"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7E469066"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O God the Holy Ghost, Sanctifier of the faithful,</w:t>
      </w:r>
    </w:p>
    <w:p w14:paraId="741EA5D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56CD34FF"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O holy, blessed, and glorious Trinity, one God,</w:t>
      </w:r>
    </w:p>
    <w:p w14:paraId="1976F94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0445B5B8"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Remember not, Lord Christ, our offenses, nor the offenses of our </w:t>
      </w:r>
      <w:proofErr w:type="gramStart"/>
      <w:r>
        <w:rPr>
          <w:rFonts w:ascii="Garamond" w:hAnsi="Garamond"/>
          <w:sz w:val="28"/>
          <w:szCs w:val="28"/>
          <w14:ligatures w14:val="none"/>
        </w:rPr>
        <w:t>forefathers;</w:t>
      </w:r>
      <w:proofErr w:type="gramEnd"/>
    </w:p>
    <w:p w14:paraId="450D914B" w14:textId="77777777" w:rsidR="00BB341B" w:rsidRDefault="00322D34" w:rsidP="00322D34">
      <w:pPr>
        <w:widowControl w:val="0"/>
        <w:rPr>
          <w:rFonts w:ascii="Garamond" w:hAnsi="Garamond"/>
          <w:sz w:val="28"/>
          <w:szCs w:val="28"/>
          <w14:ligatures w14:val="none"/>
        </w:rPr>
      </w:pPr>
      <w:r>
        <w:rPr>
          <w:rFonts w:ascii="Garamond" w:hAnsi="Garamond"/>
          <w:sz w:val="28"/>
          <w:szCs w:val="28"/>
          <w14:ligatures w14:val="none"/>
        </w:rPr>
        <w:t>neither reward us according to our sins. Spare us, good Lord, spare thy people, whom thou hast redeemed with thy most precious blood, and by thy mercy</w:t>
      </w:r>
      <w:r w:rsidR="00BB341B">
        <w:rPr>
          <w:rFonts w:ascii="Garamond" w:hAnsi="Garamond"/>
          <w:sz w:val="28"/>
          <w:szCs w:val="28"/>
          <w14:ligatures w14:val="none"/>
        </w:rPr>
        <w:t xml:space="preserve"> </w:t>
      </w:r>
      <w:r>
        <w:rPr>
          <w:rFonts w:ascii="Garamond" w:hAnsi="Garamond"/>
          <w:sz w:val="28"/>
          <w:szCs w:val="28"/>
          <w14:ligatures w14:val="none"/>
        </w:rPr>
        <w:t xml:space="preserve">preserve </w:t>
      </w:r>
      <w:proofErr w:type="gramStart"/>
      <w:r>
        <w:rPr>
          <w:rFonts w:ascii="Garamond" w:hAnsi="Garamond"/>
          <w:sz w:val="28"/>
          <w:szCs w:val="28"/>
          <w14:ligatures w14:val="none"/>
        </w:rPr>
        <w:t>us</w:t>
      </w:r>
      <w:proofErr w:type="gramEnd"/>
    </w:p>
    <w:p w14:paraId="50215EF6" w14:textId="37BF6835" w:rsidR="00322D34" w:rsidRDefault="00322D34" w:rsidP="00322D34">
      <w:pPr>
        <w:widowControl w:val="0"/>
        <w:rPr>
          <w:rFonts w:ascii="Garamond" w:hAnsi="Garamond"/>
          <w:sz w:val="28"/>
          <w:szCs w:val="28"/>
          <w14:ligatures w14:val="none"/>
        </w:rPr>
      </w:pP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B44D3EB"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Spare us, good Lord.</w:t>
      </w:r>
    </w:p>
    <w:p w14:paraId="0A82A76E"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515DDE42"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From all evil and wickedness; from sin; from the crafts and assaults of the devil; and from everlasting damnation,</w:t>
      </w:r>
    </w:p>
    <w:p w14:paraId="192465C4"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460D73D"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322DFA21" w14:textId="77777777" w:rsidR="00322D34" w:rsidRDefault="00322D34" w:rsidP="00322D34">
      <w:pPr>
        <w:widowControl w:val="0"/>
        <w:rPr>
          <w:rFonts w:ascii="Garamond" w:hAnsi="Garamond"/>
          <w:i/>
          <w:iCs/>
          <w:sz w:val="28"/>
          <w:szCs w:val="28"/>
          <w14:ligatures w14:val="none"/>
        </w:rPr>
      </w:pPr>
      <w:r>
        <w:rPr>
          <w:rFonts w:ascii="Garamond" w:hAnsi="Garamond"/>
          <w:sz w:val="28"/>
          <w:szCs w:val="28"/>
          <w14:ligatures w14:val="none"/>
        </w:rPr>
        <w:t>From all blindness of heart; from pride, vainglory, and hypocrisy; from envy, hatred, and malice; and from all want of charity,</w:t>
      </w:r>
    </w:p>
    <w:p w14:paraId="28E19BF5"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7228C2EB"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20CAA510"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From all inordinate and sinful affections; and from all the deceits of the world, the flesh, and the devil,</w:t>
      </w:r>
    </w:p>
    <w:p w14:paraId="192B1BAD"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5D16C8E"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6E3E399B"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From all false doctrine, heresy, and schism; from hardness of heart, and contempt of thy Word and commandment,</w:t>
      </w:r>
    </w:p>
    <w:p w14:paraId="6434EE1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D9EA8B8" w14:textId="77777777" w:rsidR="00322D34" w:rsidRDefault="00322D34" w:rsidP="00322D34">
      <w:pPr>
        <w:widowControl w:val="0"/>
        <w:rPr>
          <w:rFonts w:ascii="Garamond" w:hAnsi="Garamond"/>
          <w:b/>
          <w:bCs/>
          <w:sz w:val="16"/>
          <w:szCs w:val="16"/>
          <w14:ligatures w14:val="none"/>
        </w:rPr>
      </w:pPr>
      <w:r>
        <w:rPr>
          <w:rFonts w:ascii="Garamond" w:hAnsi="Garamond"/>
          <w:b/>
          <w:bCs/>
          <w:sz w:val="16"/>
          <w:szCs w:val="16"/>
          <w14:ligatures w14:val="none"/>
        </w:rPr>
        <w:t> </w:t>
      </w:r>
    </w:p>
    <w:p w14:paraId="2ABB75CF"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From lightning and tempest; from earthquake, fire, and flood; from plague,</w:t>
      </w:r>
    </w:p>
    <w:p w14:paraId="74A34D4E"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pestilence, and famine,</w:t>
      </w:r>
    </w:p>
    <w:p w14:paraId="37D991A3"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30B4EE10" w14:textId="77777777" w:rsidR="00322D34" w:rsidRDefault="00322D34" w:rsidP="00322D34">
      <w:pPr>
        <w:widowControl w:val="0"/>
        <w:rPr>
          <w14:ligatures w14:val="none"/>
        </w:rPr>
      </w:pPr>
      <w:r>
        <w:rPr>
          <w14:ligatures w14:val="none"/>
        </w:rPr>
        <w:t> </w:t>
      </w:r>
    </w:p>
    <w:p w14:paraId="425A42ED"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From all oppression, conspiracy, and rebellion; from violence, battle, and murder; and from dying suddenly and unprepared,</w:t>
      </w:r>
    </w:p>
    <w:p w14:paraId="1BC65744"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230E8506"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7F120F4B"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lastRenderedPageBreak/>
        <w:t>By the mystery of thy holy Incarnation; by thy holy Nativity and submission to the Law; by thy Baptism, Fasting, and Temptation,</w:t>
      </w:r>
    </w:p>
    <w:p w14:paraId="72E1A17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4FC1763"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13E3270F" w14:textId="7363D55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By thine Agony and Bloody Sweat; by thy Cross and Passion; by thy precious Death and Burial; by thy glorious Resurrection and Ascension; and by the</w:t>
      </w:r>
      <w:r w:rsidR="00BB341B">
        <w:rPr>
          <w:rFonts w:ascii="Garamond" w:hAnsi="Garamond"/>
          <w:sz w:val="28"/>
          <w:szCs w:val="28"/>
          <w14:ligatures w14:val="none"/>
        </w:rPr>
        <w:t xml:space="preserve"> </w:t>
      </w:r>
      <w:r>
        <w:rPr>
          <w:rFonts w:ascii="Garamond" w:hAnsi="Garamond"/>
          <w:sz w:val="28"/>
          <w:szCs w:val="28"/>
          <w14:ligatures w14:val="none"/>
        </w:rPr>
        <w:t>Coming of the Holy Ghost,</w:t>
      </w:r>
    </w:p>
    <w:p w14:paraId="0C5E19E2"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1113A5C2"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39CAAEDC"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In all time of our tribulation; in all time of our prosperity; in the hour of death, and in the day of judgment,</w:t>
      </w:r>
    </w:p>
    <w:p w14:paraId="2FA30E4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1D67AA43"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2CFB9878"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We sinners do beseech thee to hear us, O Lord God; and that it may please thee to rule and govern thy holy Church Universal in the right way,</w:t>
      </w:r>
    </w:p>
    <w:p w14:paraId="4B14FC0D"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F164AFF"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15481565"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That it may please thee to illumine all bishops,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Justin Welby,</w:t>
      </w:r>
    </w:p>
    <w:p w14:paraId="096987CE"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Archbishop of Canterbury;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Michael Curry, our Presiding</w:t>
      </w:r>
    </w:p>
    <w:p w14:paraId="308BA195"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w:t>
      </w:r>
    </w:p>
    <w:p w14:paraId="77C2B05C" w14:textId="77777777" w:rsidR="00322D34" w:rsidRDefault="00322D34" w:rsidP="00322D34">
      <w:pPr>
        <w:widowControl w:val="0"/>
        <w:rPr>
          <w:rFonts w:ascii="Garamond" w:hAnsi="Garamond"/>
          <w:sz w:val="28"/>
          <w:szCs w:val="28"/>
          <w14:ligatures w14:val="none"/>
        </w:rPr>
      </w:pP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priests, and deacons, with true knowledge and</w:t>
      </w:r>
    </w:p>
    <w:p w14:paraId="02F4B475"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understanding of thy Word; and that both by their preaching and living, they may set it forth, and show it accordingly,</w:t>
      </w:r>
    </w:p>
    <w:p w14:paraId="00BBA9E0"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A70A0CA"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0DD52884"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bless and keep all thy people,</w:t>
      </w:r>
    </w:p>
    <w:p w14:paraId="45800D1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C8333F3" w14:textId="77777777" w:rsidR="00322D34" w:rsidRDefault="00322D34" w:rsidP="00322D34">
      <w:pPr>
        <w:widowControl w:val="0"/>
        <w:rPr>
          <w:rFonts w:ascii="Garamond" w:hAnsi="Garamond"/>
          <w:b/>
          <w:bCs/>
          <w:sz w:val="12"/>
          <w:szCs w:val="12"/>
          <w14:ligatures w14:val="none"/>
        </w:rPr>
      </w:pPr>
      <w:r>
        <w:rPr>
          <w:rFonts w:ascii="Garamond" w:hAnsi="Garamond"/>
          <w:b/>
          <w:bCs/>
          <w:sz w:val="12"/>
          <w:szCs w:val="12"/>
          <w14:ligatures w14:val="none"/>
        </w:rPr>
        <w:t> </w:t>
      </w:r>
    </w:p>
    <w:p w14:paraId="306CD023"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That it may please thee to send forth laborers into thy harvest, and to draw </w:t>
      </w:r>
      <w:proofErr w:type="gramStart"/>
      <w:r>
        <w:rPr>
          <w:rFonts w:ascii="Garamond" w:hAnsi="Garamond"/>
          <w:sz w:val="28"/>
          <w:szCs w:val="28"/>
          <w14:ligatures w14:val="none"/>
        </w:rPr>
        <w:t>all</w:t>
      </w:r>
      <w:proofErr w:type="gramEnd"/>
    </w:p>
    <w:p w14:paraId="5979A6E7"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mankind into thy kingdom,</w:t>
      </w:r>
    </w:p>
    <w:p w14:paraId="2B04E41B"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5AFA0C5"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6DB791E9"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give to all people increase of grace to hear and receive thy Word, and to bring forth the fruits of the Spirit,</w:t>
      </w:r>
    </w:p>
    <w:p w14:paraId="36658AA9"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0854856"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44350E5E"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bring into the way of truth all such as have erred, and are deceived,</w:t>
      </w:r>
    </w:p>
    <w:p w14:paraId="42750131"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DBB94DC"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404A9084"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give us a heart to love and fear thee, and diligently to live after thy commandments,</w:t>
      </w:r>
    </w:p>
    <w:p w14:paraId="0796F491"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53125A2"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097D9238"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so to rule the hearts of thy servants, for Joseph, the</w:t>
      </w:r>
    </w:p>
    <w:p w14:paraId="315F2412"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President of the United States, and all others in authority, that they may do</w:t>
      </w:r>
    </w:p>
    <w:p w14:paraId="29F78315"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lastRenderedPageBreak/>
        <w:t>justice, and love mercy, and walk in the ways of truth,</w:t>
      </w:r>
    </w:p>
    <w:p w14:paraId="176C8D7B"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A7C5AC9"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4FB3A636"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That it may please thee to make wars to cease in all the world; to give to </w:t>
      </w:r>
      <w:proofErr w:type="gramStart"/>
      <w:r>
        <w:rPr>
          <w:rFonts w:ascii="Garamond" w:hAnsi="Garamond"/>
          <w:sz w:val="28"/>
          <w:szCs w:val="28"/>
          <w14:ligatures w14:val="none"/>
        </w:rPr>
        <w:t>all</w:t>
      </w:r>
      <w:proofErr w:type="gramEnd"/>
    </w:p>
    <w:p w14:paraId="39FC539D"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nations unity, peace, and concord; and to bestow freedom upon all peoples,</w:t>
      </w:r>
    </w:p>
    <w:p w14:paraId="20207A64"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9040554"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4A4D276E"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show thy pity upon all prisoners and captives, the</w:t>
      </w:r>
    </w:p>
    <w:p w14:paraId="0CEE7E7B"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homeless and the hungry, and all who are desolate and oppressed,</w:t>
      </w:r>
    </w:p>
    <w:p w14:paraId="3476EE2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19B3438"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4A2F3151"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give and preserve to our use the bountiful fruits of the earth, so that in due time all may enjoy them,</w:t>
      </w:r>
    </w:p>
    <w:p w14:paraId="0F83DCA0"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0B3A4B0"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16C1E77B"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That it may please thee to inspire us, in our several callings, to do the work which thou </w:t>
      </w:r>
      <w:proofErr w:type="spellStart"/>
      <w:r>
        <w:rPr>
          <w:rFonts w:ascii="Garamond" w:hAnsi="Garamond"/>
          <w:sz w:val="28"/>
          <w:szCs w:val="28"/>
          <w14:ligatures w14:val="none"/>
        </w:rPr>
        <w:t>givest</w:t>
      </w:r>
      <w:proofErr w:type="spellEnd"/>
      <w:r>
        <w:rPr>
          <w:rFonts w:ascii="Garamond" w:hAnsi="Garamond"/>
          <w:sz w:val="28"/>
          <w:szCs w:val="28"/>
          <w14:ligatures w14:val="none"/>
        </w:rPr>
        <w:t xml:space="preserve"> us to do with singleness of heart as thy servants, and for the common good,</w:t>
      </w:r>
    </w:p>
    <w:p w14:paraId="27DA109C"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3BBE99D"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0AFE2E0A"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preserve all who are in danger by reason of their labor or their travel,</w:t>
      </w:r>
    </w:p>
    <w:p w14:paraId="5438EECD"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72E1F04"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2F68AF8D"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That it may please thee to preserve, and provide for, all women in childbirth, young </w:t>
      </w:r>
      <w:proofErr w:type="gramStart"/>
      <w:r>
        <w:rPr>
          <w:rFonts w:ascii="Garamond" w:hAnsi="Garamond"/>
          <w:sz w:val="28"/>
          <w:szCs w:val="28"/>
          <w14:ligatures w14:val="none"/>
        </w:rPr>
        <w:t>children</w:t>
      </w:r>
      <w:proofErr w:type="gramEnd"/>
      <w:r>
        <w:rPr>
          <w:rFonts w:ascii="Garamond" w:hAnsi="Garamond"/>
          <w:sz w:val="28"/>
          <w:szCs w:val="28"/>
          <w14:ligatures w14:val="none"/>
        </w:rPr>
        <w:t xml:space="preserve"> and orphans, the widowed, and all whose homes are broken or torn by strife,</w:t>
      </w:r>
    </w:p>
    <w:p w14:paraId="5E23788E"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1D4D29B"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2CA030D1" w14:textId="77777777" w:rsidR="00322D34" w:rsidRDefault="00322D34" w:rsidP="00322D34">
      <w:pPr>
        <w:widowControl w:val="0"/>
        <w:rPr>
          <w14:ligatures w14:val="none"/>
        </w:rPr>
      </w:pPr>
      <w:r>
        <w:rPr>
          <w:rFonts w:ascii="Garamond" w:hAnsi="Garamond"/>
          <w:sz w:val="28"/>
          <w:szCs w:val="28"/>
          <w14:ligatures w14:val="none"/>
        </w:rPr>
        <w:t xml:space="preserve">That it may please thee to visit the lonely; to strengthen all who suffer in mind, </w:t>
      </w:r>
    </w:p>
    <w:p w14:paraId="0ABC6166"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body, and spirit; and to comfort with thy presence those who are failing and</w:t>
      </w:r>
    </w:p>
    <w:p w14:paraId="77F12DFD"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infirm,</w:t>
      </w:r>
    </w:p>
    <w:p w14:paraId="7A7E3BFE"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7D06D7E"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72055C1A"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support, help, and comfort all who are in danger,</w:t>
      </w:r>
    </w:p>
    <w:p w14:paraId="52AB4FC6"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necessity, and tribulation,</w:t>
      </w:r>
    </w:p>
    <w:p w14:paraId="1120425D"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D9E9EB0"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693A828D"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have mercy upon all mankind,</w:t>
      </w:r>
    </w:p>
    <w:p w14:paraId="04AF596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60599C3"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2FE8A369"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give us true repentance; to forgive us all our sins,</w:t>
      </w:r>
    </w:p>
    <w:p w14:paraId="0AD1B742" w14:textId="77777777" w:rsidR="00322D34" w:rsidRDefault="00322D34" w:rsidP="00322D34">
      <w:pPr>
        <w:widowControl w:val="0"/>
        <w:rPr>
          <w:rFonts w:ascii="Garamond" w:hAnsi="Garamond"/>
          <w:sz w:val="28"/>
          <w:szCs w:val="28"/>
          <w14:ligatures w14:val="none"/>
        </w:rPr>
      </w:pPr>
      <w:proofErr w:type="spellStart"/>
      <w:r>
        <w:rPr>
          <w:rFonts w:ascii="Garamond" w:hAnsi="Garamond"/>
          <w:sz w:val="28"/>
          <w:szCs w:val="28"/>
          <w14:ligatures w14:val="none"/>
        </w:rPr>
        <w:t>negligences</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ignorances</w:t>
      </w:r>
      <w:proofErr w:type="spellEnd"/>
      <w:r>
        <w:rPr>
          <w:rFonts w:ascii="Garamond" w:hAnsi="Garamond"/>
          <w:sz w:val="28"/>
          <w:szCs w:val="28"/>
          <w14:ligatures w14:val="none"/>
        </w:rPr>
        <w:t>; and to endue us with the grace of thy Holy Spirit to amend our lives according to thy holy Word,</w:t>
      </w:r>
    </w:p>
    <w:p w14:paraId="2A7016BA"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9249671"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7BAC41B7"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forgive our enemies, persecutors, and slanderers, and to turn their hearts,</w:t>
      </w:r>
    </w:p>
    <w:p w14:paraId="1A62136D"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lastRenderedPageBreak/>
        <w:t>We beseech thee to hear us, good Lord.</w:t>
      </w:r>
    </w:p>
    <w:p w14:paraId="3F8FFF82"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1249FFF0"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That it may please thee to strengthen such as do stand; to comfort and help the weak-hearted; to raise up those who fall; and </w:t>
      </w:r>
      <w:proofErr w:type="gramStart"/>
      <w:r>
        <w:rPr>
          <w:rFonts w:ascii="Garamond" w:hAnsi="Garamond"/>
          <w:sz w:val="28"/>
          <w:szCs w:val="28"/>
          <w14:ligatures w14:val="none"/>
        </w:rPr>
        <w:t>finally</w:t>
      </w:r>
      <w:proofErr w:type="gramEnd"/>
      <w:r>
        <w:rPr>
          <w:rFonts w:ascii="Garamond" w:hAnsi="Garamond"/>
          <w:sz w:val="28"/>
          <w:szCs w:val="28"/>
          <w14:ligatures w14:val="none"/>
        </w:rPr>
        <w:t xml:space="preserve"> to beat down Satan under our feet,</w:t>
      </w:r>
    </w:p>
    <w:p w14:paraId="3BEC4845"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29D4DBD"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17BC413A"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grant to all the faithful departed eternal life and peace,</w:t>
      </w:r>
    </w:p>
    <w:p w14:paraId="2C1F016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C8569CA"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65384C03"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That it may please thee to grant that, in the fellowship of St. John and all the saints, we may attain to thy heavenly kingdom,</w:t>
      </w:r>
    </w:p>
    <w:p w14:paraId="3BC902EE"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9823742"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038EADCE"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Son of God, we beseech thee to hear us.</w:t>
      </w:r>
    </w:p>
    <w:p w14:paraId="13AE6E9D"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Son of God, we beseech thee to hear us.</w:t>
      </w:r>
    </w:p>
    <w:p w14:paraId="25D6280C"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23CB11E1"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40799D1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148C1F40"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5E978DF3"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772D89DA"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290E6396"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280F40D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Grant us thy peace.</w:t>
      </w:r>
    </w:p>
    <w:p w14:paraId="6C375FA7" w14:textId="77777777" w:rsidR="00322D34" w:rsidRDefault="00322D34" w:rsidP="00322D34">
      <w:pPr>
        <w:widowControl w:val="0"/>
        <w:rPr>
          <w:rFonts w:ascii="Garamond" w:hAnsi="Garamond"/>
          <w:i/>
          <w:iCs/>
          <w:sz w:val="12"/>
          <w:szCs w:val="12"/>
          <w14:ligatures w14:val="none"/>
        </w:rPr>
      </w:pPr>
      <w:r>
        <w:rPr>
          <w:rFonts w:ascii="Garamond" w:hAnsi="Garamond"/>
          <w:i/>
          <w:iCs/>
          <w:sz w:val="12"/>
          <w:szCs w:val="12"/>
          <w14:ligatures w14:val="none"/>
        </w:rPr>
        <w:t> </w:t>
      </w:r>
    </w:p>
    <w:p w14:paraId="235D8AEC"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O Christ, hear us.</w:t>
      </w:r>
    </w:p>
    <w:p w14:paraId="56A73FF2" w14:textId="77777777" w:rsidR="00322D34" w:rsidRDefault="00322D34" w:rsidP="00322D34">
      <w:pPr>
        <w:rPr>
          <w:rFonts w:ascii="Garamond" w:hAnsi="Garamond"/>
          <w:b/>
          <w:bCs/>
          <w:sz w:val="28"/>
          <w:szCs w:val="28"/>
          <w14:ligatures w14:val="none"/>
        </w:rPr>
      </w:pPr>
      <w:r>
        <w:rPr>
          <w:rFonts w:ascii="Garamond" w:hAnsi="Garamond"/>
          <w:b/>
          <w:bCs/>
          <w:sz w:val="28"/>
          <w:szCs w:val="28"/>
          <w14:ligatures w14:val="none"/>
        </w:rPr>
        <w:t>O Christ, hear us.</w:t>
      </w:r>
    </w:p>
    <w:p w14:paraId="694D1A4D" w14:textId="77777777" w:rsidR="00322D34" w:rsidRDefault="00322D34" w:rsidP="00322D34">
      <w:pPr>
        <w:widowControl w:val="0"/>
        <w:rPr>
          <w:rFonts w:ascii="Garamond" w:hAnsi="Garamond"/>
          <w:sz w:val="12"/>
          <w:szCs w:val="12"/>
          <w14:ligatures w14:val="none"/>
        </w:rPr>
      </w:pPr>
      <w:r>
        <w:rPr>
          <w:rFonts w:ascii="Garamond" w:hAnsi="Garamond"/>
          <w:sz w:val="12"/>
          <w:szCs w:val="12"/>
          <w14:ligatures w14:val="none"/>
        </w:rPr>
        <w:t> </w:t>
      </w:r>
    </w:p>
    <w:p w14:paraId="4DF6F1AF"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Lord have mercy upon us.</w:t>
      </w:r>
    </w:p>
    <w:p w14:paraId="15A2AE21" w14:textId="77777777" w:rsidR="00322D34" w:rsidRDefault="00322D34" w:rsidP="00322D34">
      <w:pPr>
        <w:widowControl w:val="0"/>
        <w:rPr>
          <w:rFonts w:ascii="Garamond" w:hAnsi="Garamond"/>
          <w:b/>
          <w:bCs/>
          <w:sz w:val="28"/>
          <w:szCs w:val="28"/>
          <w14:ligatures w14:val="none"/>
        </w:rPr>
      </w:pPr>
      <w:proofErr w:type="gramStart"/>
      <w:r>
        <w:rPr>
          <w:rFonts w:ascii="Garamond" w:hAnsi="Garamond"/>
          <w:b/>
          <w:bCs/>
          <w:sz w:val="28"/>
          <w:szCs w:val="28"/>
          <w14:ligatures w14:val="none"/>
        </w:rPr>
        <w:t>Christ</w:t>
      </w:r>
      <w:proofErr w:type="gramEnd"/>
      <w:r>
        <w:rPr>
          <w:rFonts w:ascii="Garamond" w:hAnsi="Garamond"/>
          <w:b/>
          <w:bCs/>
          <w:sz w:val="28"/>
          <w:szCs w:val="28"/>
          <w14:ligatures w14:val="none"/>
        </w:rPr>
        <w:t xml:space="preserve"> have mercy upon us.</w:t>
      </w:r>
    </w:p>
    <w:p w14:paraId="1CFEDC84"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Lord have mercy upon us.</w:t>
      </w:r>
    </w:p>
    <w:p w14:paraId="785E7417" w14:textId="77777777" w:rsidR="00322D34" w:rsidRDefault="00322D34" w:rsidP="00322D34">
      <w:pPr>
        <w:widowControl w:val="0"/>
        <w:rPr>
          <w:rFonts w:ascii="Garamond" w:hAnsi="Garamond"/>
          <w:i/>
          <w:iCs/>
          <w:sz w:val="16"/>
          <w:szCs w:val="16"/>
          <w14:ligatures w14:val="none"/>
        </w:rPr>
      </w:pPr>
      <w:r>
        <w:rPr>
          <w:rFonts w:ascii="Garamond" w:hAnsi="Garamond"/>
          <w:i/>
          <w:iCs/>
          <w:sz w:val="16"/>
          <w:szCs w:val="16"/>
          <w14:ligatures w14:val="none"/>
        </w:rPr>
        <w:t> </w:t>
      </w:r>
    </w:p>
    <w:p w14:paraId="5A9882C7"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 xml:space="preserve">Celebrant:  Bless the Lord who </w:t>
      </w:r>
      <w:proofErr w:type="spellStart"/>
      <w:r>
        <w:rPr>
          <w:rFonts w:ascii="Garamond" w:hAnsi="Garamond"/>
          <w:sz w:val="28"/>
          <w:szCs w:val="28"/>
          <w14:ligatures w14:val="none"/>
        </w:rPr>
        <w:t>forgiveth</w:t>
      </w:r>
      <w:proofErr w:type="spellEnd"/>
      <w:r>
        <w:rPr>
          <w:rFonts w:ascii="Garamond" w:hAnsi="Garamond"/>
          <w:sz w:val="28"/>
          <w:szCs w:val="28"/>
          <w14:ligatures w14:val="none"/>
        </w:rPr>
        <w:t xml:space="preserve"> all our sins </w:t>
      </w:r>
    </w:p>
    <w:p w14:paraId="27DDDFD7" w14:textId="77777777" w:rsidR="00322D34" w:rsidRDefault="00322D34" w:rsidP="00322D34">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sz w:val="28"/>
          <w:szCs w:val="28"/>
          <w14:ligatures w14:val="none"/>
        </w:rPr>
        <w:t xml:space="preserve"> </w:t>
      </w:r>
      <w:r>
        <w:rPr>
          <w:rFonts w:ascii="Garamond" w:hAnsi="Garamond"/>
          <w:b/>
          <w:bCs/>
          <w:sz w:val="28"/>
          <w:szCs w:val="28"/>
          <w14:ligatures w14:val="none"/>
        </w:rPr>
        <w:t xml:space="preserve">His mercy </w:t>
      </w:r>
      <w:proofErr w:type="spellStart"/>
      <w:r>
        <w:rPr>
          <w:rFonts w:ascii="Garamond" w:hAnsi="Garamond"/>
          <w:b/>
          <w:bCs/>
          <w:sz w:val="28"/>
          <w:szCs w:val="28"/>
          <w14:ligatures w14:val="none"/>
        </w:rPr>
        <w:t>endureth</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05E102E4" w14:textId="77777777" w:rsidR="00322D34" w:rsidRDefault="00322D34" w:rsidP="00322D34">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43898C1"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Opening hymn:  Hail, thou once despised Jesus, #495</w:t>
      </w:r>
    </w:p>
    <w:p w14:paraId="2A48F93C"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1.  Hail, thou once despised Jesus! Hail thou Galilean King!</w:t>
      </w:r>
    </w:p>
    <w:p w14:paraId="4C8E3376"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Thou didst suffer to release us; thou didst free salvation bring.</w:t>
      </w:r>
    </w:p>
    <w:p w14:paraId="06590658"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Hail, thou universal Savior, bearer of our sin and shame!</w:t>
      </w:r>
    </w:p>
    <w:p w14:paraId="20551498"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By thy merit we find favor: life is given through thy Name.</w:t>
      </w:r>
    </w:p>
    <w:p w14:paraId="7B03CEA7"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5C1BC8CA"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2.  Paschal Lamb, by God appointed, all our sins on thee were laid:</w:t>
      </w:r>
    </w:p>
    <w:p w14:paraId="30F2CB6B"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by almighty love anointed, thou hast full atonement made.</w:t>
      </w:r>
    </w:p>
    <w:p w14:paraId="6D72A022"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All thy people are forgiven through the virtue of thy blood:</w:t>
      </w:r>
    </w:p>
    <w:p w14:paraId="61763781"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opened is the gate of heaven, reconciled are we with God.</w:t>
      </w:r>
    </w:p>
    <w:p w14:paraId="0F3C3326"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1382DFC5"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3.  Jesus, hail enthroned in glory, there forever to </w:t>
      </w:r>
      <w:proofErr w:type="gramStart"/>
      <w:r>
        <w:rPr>
          <w:rFonts w:ascii="Garamond" w:hAnsi="Garamond"/>
          <w:b/>
          <w:bCs/>
          <w:sz w:val="26"/>
          <w:szCs w:val="26"/>
          <w14:ligatures w14:val="none"/>
        </w:rPr>
        <w:t>abide;</w:t>
      </w:r>
      <w:proofErr w:type="gramEnd"/>
    </w:p>
    <w:p w14:paraId="1ECF4D6E"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all the heavenly hosts adore thee, seated at thy Father’s side.</w:t>
      </w:r>
    </w:p>
    <w:p w14:paraId="11DA25AB"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There for sinners thou art pleading: there thou dost our place </w:t>
      </w:r>
      <w:proofErr w:type="gramStart"/>
      <w:r>
        <w:rPr>
          <w:rFonts w:ascii="Garamond" w:hAnsi="Garamond"/>
          <w:b/>
          <w:bCs/>
          <w:sz w:val="26"/>
          <w:szCs w:val="26"/>
          <w14:ligatures w14:val="none"/>
        </w:rPr>
        <w:t>prepare;</w:t>
      </w:r>
      <w:proofErr w:type="gramEnd"/>
    </w:p>
    <w:p w14:paraId="78E3C724"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lastRenderedPageBreak/>
        <w:t>ever for us interceding, till in glory we appear.</w:t>
      </w:r>
    </w:p>
    <w:p w14:paraId="555BAEDB"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394FEE49"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4.  Worship, honor, power, and blessing thou art worthy to </w:t>
      </w:r>
      <w:proofErr w:type="gramStart"/>
      <w:r>
        <w:rPr>
          <w:rFonts w:ascii="Garamond" w:hAnsi="Garamond"/>
          <w:b/>
          <w:bCs/>
          <w:sz w:val="26"/>
          <w:szCs w:val="26"/>
          <w14:ligatures w14:val="none"/>
        </w:rPr>
        <w:t>receive;</w:t>
      </w:r>
      <w:proofErr w:type="gramEnd"/>
    </w:p>
    <w:p w14:paraId="4A75417B"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highest praises, without ceasing, right it is for us to give.</w:t>
      </w:r>
    </w:p>
    <w:p w14:paraId="0F5DF928"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Help, ye bright angelic spirits, all your noblest anthems </w:t>
      </w:r>
      <w:proofErr w:type="gramStart"/>
      <w:r>
        <w:rPr>
          <w:rFonts w:ascii="Garamond" w:hAnsi="Garamond"/>
          <w:b/>
          <w:bCs/>
          <w:sz w:val="26"/>
          <w:szCs w:val="26"/>
          <w14:ligatures w14:val="none"/>
        </w:rPr>
        <w:t>raise;</w:t>
      </w:r>
      <w:proofErr w:type="gramEnd"/>
    </w:p>
    <w:p w14:paraId="232C3578" w14:textId="77777777" w:rsidR="00322D34" w:rsidRDefault="00322D34" w:rsidP="00322D34">
      <w:pPr>
        <w:rPr>
          <w:rFonts w:ascii="Garamond" w:hAnsi="Garamond"/>
          <w:b/>
          <w:bCs/>
          <w:sz w:val="26"/>
          <w:szCs w:val="26"/>
          <w14:ligatures w14:val="none"/>
        </w:rPr>
      </w:pPr>
      <w:r>
        <w:rPr>
          <w:rFonts w:ascii="Garamond" w:hAnsi="Garamond"/>
          <w:b/>
          <w:bCs/>
          <w:sz w:val="26"/>
          <w:szCs w:val="26"/>
          <w14:ligatures w14:val="none"/>
        </w:rPr>
        <w:t>help to sing our Savior’s merits, help to chant Emmanuel’s praise!</w:t>
      </w:r>
    </w:p>
    <w:p w14:paraId="720C1070" w14:textId="77777777" w:rsidR="00322D34" w:rsidRDefault="00322D34" w:rsidP="00322D34">
      <w:pPr>
        <w:spacing w:line="256" w:lineRule="auto"/>
        <w:rPr>
          <w:rFonts w:ascii="Garamond" w:hAnsi="Garamond"/>
          <w:b/>
          <w:bCs/>
          <w14:ligatures w14:val="none"/>
        </w:rPr>
      </w:pPr>
      <w:r>
        <w:rPr>
          <w:rFonts w:ascii="Garamond" w:hAnsi="Garamond"/>
          <w:b/>
          <w:bCs/>
          <w14:ligatures w14:val="none"/>
        </w:rPr>
        <w:t> </w:t>
      </w:r>
    </w:p>
    <w:p w14:paraId="53DF7C57" w14:textId="77777777" w:rsidR="00322D34" w:rsidRDefault="00322D34" w:rsidP="00322D34">
      <w:pPr>
        <w:widowControl w:val="0"/>
        <w:spacing w:after="20"/>
        <w:rPr>
          <w:rFonts w:ascii="Garamond" w:hAnsi="Garamond"/>
          <w:i/>
          <w:iCs/>
          <w:sz w:val="28"/>
          <w:szCs w:val="28"/>
          <w14:ligatures w14:val="none"/>
        </w:rPr>
      </w:pPr>
      <w:r>
        <w:rPr>
          <w:rFonts w:ascii="Garamond" w:hAnsi="Garamond"/>
          <w:b/>
          <w:bCs/>
          <w:sz w:val="28"/>
          <w:szCs w:val="28"/>
          <w14:ligatures w14:val="none"/>
        </w:rPr>
        <w:t>The Collect of the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ab/>
      </w:r>
      <w:r>
        <w:rPr>
          <w:rFonts w:ascii="Garamond" w:hAnsi="Garamond"/>
          <w:i/>
          <w:iCs/>
          <w:sz w:val="24"/>
          <w:szCs w:val="24"/>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325</w:t>
      </w:r>
    </w:p>
    <w:p w14:paraId="3FB205EC" w14:textId="77777777" w:rsidR="00322D34" w:rsidRDefault="00322D34" w:rsidP="00322D34">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2B9A134A" w14:textId="77777777" w:rsidR="00322D34" w:rsidRDefault="00322D34" w:rsidP="00322D3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50E2CE94" w14:textId="77777777" w:rsidR="00322D34" w:rsidRDefault="00322D34" w:rsidP="00322D34">
      <w:pPr>
        <w:widowControl w:val="0"/>
        <w:spacing w:after="20"/>
        <w:rPr>
          <w:rFonts w:ascii="Garamond" w:hAnsi="Garamond"/>
          <w:sz w:val="28"/>
          <w:szCs w:val="28"/>
          <w14:ligatures w14:val="none"/>
        </w:rPr>
      </w:pPr>
      <w:r>
        <w:rPr>
          <w:rFonts w:ascii="Garamond" w:hAnsi="Garamond"/>
          <w:sz w:val="28"/>
          <w:szCs w:val="28"/>
          <w14:ligatures w14:val="none"/>
        </w:rPr>
        <w:t>Celebrant:  Let us pray.</w:t>
      </w:r>
    </w:p>
    <w:p w14:paraId="281BF5A9" w14:textId="77777777" w:rsidR="00322D34" w:rsidRDefault="00322D34" w:rsidP="00322D34">
      <w:pPr>
        <w:widowControl w:val="0"/>
        <w:rPr>
          <w:rFonts w:ascii="Garamond" w:hAnsi="Garamond"/>
          <w:sz w:val="16"/>
          <w:szCs w:val="16"/>
          <w14:ligatures w14:val="none"/>
        </w:rPr>
      </w:pPr>
      <w:r>
        <w:rPr>
          <w:rFonts w:ascii="Garamond" w:hAnsi="Garamond"/>
          <w:sz w:val="16"/>
          <w:szCs w:val="16"/>
          <w14:ligatures w14:val="none"/>
        </w:rPr>
        <w:t> </w:t>
      </w:r>
    </w:p>
    <w:p w14:paraId="0D973D30" w14:textId="0BAC7C79" w:rsidR="00322D34" w:rsidRDefault="00322D34" w:rsidP="00322D34">
      <w:pPr>
        <w:widowControl w:val="0"/>
        <w:spacing w:after="20"/>
        <w:jc w:val="both"/>
        <w:rPr>
          <w:rFonts w:ascii="Garamond" w:hAnsi="Garamond"/>
          <w:sz w:val="28"/>
          <w:szCs w:val="28"/>
          <w14:ligatures w14:val="none"/>
        </w:rPr>
      </w:pPr>
      <w:r>
        <w:rPr>
          <w:rFonts w:ascii="Garamond" w:hAnsi="Garamond"/>
          <w:sz w:val="28"/>
          <w:szCs w:val="28"/>
          <w14:ligatures w14:val="none"/>
        </w:rPr>
        <w:t>Celebrant:  O Almighty God, who alone canst order the unruly wills and</w:t>
      </w:r>
      <w:r w:rsidR="00BB341B">
        <w:rPr>
          <w:rFonts w:ascii="Garamond" w:hAnsi="Garamond"/>
          <w:sz w:val="28"/>
          <w:szCs w:val="28"/>
          <w14:ligatures w14:val="none"/>
        </w:rPr>
        <w:t xml:space="preserve"> </w:t>
      </w:r>
      <w:r>
        <w:rPr>
          <w:rFonts w:ascii="Garamond" w:hAnsi="Garamond"/>
          <w:sz w:val="28"/>
          <w:szCs w:val="28"/>
          <w14:ligatures w14:val="none"/>
        </w:rPr>
        <w:t xml:space="preserve">affections of sinful men: Grant unto thy people that they may love the thing which thou </w:t>
      </w:r>
      <w:proofErr w:type="spellStart"/>
      <w:r>
        <w:rPr>
          <w:rFonts w:ascii="Garamond" w:hAnsi="Garamond"/>
          <w:sz w:val="28"/>
          <w:szCs w:val="28"/>
          <w14:ligatures w14:val="none"/>
        </w:rPr>
        <w:t>commandest</w:t>
      </w:r>
      <w:proofErr w:type="spellEnd"/>
      <w:r>
        <w:rPr>
          <w:rFonts w:ascii="Garamond" w:hAnsi="Garamond"/>
          <w:sz w:val="28"/>
          <w:szCs w:val="28"/>
          <w14:ligatures w14:val="none"/>
        </w:rPr>
        <w:t xml:space="preserve">, and desire that which thou dost promise; that so, among the sundry and manifold changes of the world, our hearts may surely there be fixed where true joys are to be found; through Jesus Christ our Lord, who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with thee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7E131CD2" w14:textId="77777777" w:rsidR="00322D34" w:rsidRDefault="00322D34" w:rsidP="00322D34">
      <w:pPr>
        <w:widowControl w:val="0"/>
        <w:spacing w:after="20"/>
        <w:jc w:val="both"/>
        <w:rPr>
          <w:rFonts w:ascii="Garamond" w:hAnsi="Garamond"/>
          <w:sz w:val="16"/>
          <w:szCs w:val="16"/>
          <w14:ligatures w14:val="none"/>
        </w:rPr>
      </w:pPr>
      <w:r>
        <w:rPr>
          <w:rFonts w:ascii="Garamond" w:hAnsi="Garamond"/>
          <w:sz w:val="16"/>
          <w:szCs w:val="16"/>
          <w14:ligatures w14:val="none"/>
        </w:rPr>
        <w:t> </w:t>
      </w:r>
    </w:p>
    <w:p w14:paraId="3E45A1F2" w14:textId="77777777" w:rsidR="00322D34" w:rsidRDefault="00322D34" w:rsidP="00322D34">
      <w:pPr>
        <w:widowControl w:val="0"/>
        <w:spacing w:after="20"/>
        <w:jc w:val="center"/>
        <w:rPr>
          <w:rFonts w:ascii="Garamond" w:hAnsi="Garamond"/>
          <w:b/>
          <w:bCs/>
          <w:sz w:val="28"/>
          <w:szCs w:val="28"/>
          <w14:ligatures w14:val="none"/>
        </w:rPr>
      </w:pPr>
      <w:r>
        <w:rPr>
          <w:rFonts w:ascii="Garamond" w:hAnsi="Garamond"/>
          <w:b/>
          <w:bCs/>
          <w:sz w:val="28"/>
          <w:szCs w:val="28"/>
          <w14:ligatures w14:val="none"/>
        </w:rPr>
        <w:t>Liturgy of the Word</w:t>
      </w:r>
    </w:p>
    <w:p w14:paraId="10628BEC" w14:textId="77777777" w:rsidR="00322D34" w:rsidRDefault="00322D34" w:rsidP="00322D34">
      <w:pPr>
        <w:widowControl w:val="0"/>
        <w:spacing w:after="20"/>
        <w:jc w:val="center"/>
        <w:rPr>
          <w:rFonts w:ascii="Garamond" w:hAnsi="Garamond"/>
          <w:b/>
          <w:bCs/>
          <w:sz w:val="16"/>
          <w:szCs w:val="16"/>
          <w14:ligatures w14:val="none"/>
        </w:rPr>
      </w:pPr>
      <w:r>
        <w:rPr>
          <w:rFonts w:ascii="Garamond" w:hAnsi="Garamond"/>
          <w:b/>
          <w:bCs/>
          <w:sz w:val="16"/>
          <w:szCs w:val="16"/>
          <w14:ligatures w14:val="none"/>
        </w:rPr>
        <w:t> </w:t>
      </w:r>
    </w:p>
    <w:p w14:paraId="2F9E8965" w14:textId="77777777" w:rsidR="00322D34" w:rsidRDefault="00322D34" w:rsidP="00322D34">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the Prophet Jeremiah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31:31-34</w:t>
      </w:r>
    </w:p>
    <w:p w14:paraId="7009A50E" w14:textId="77777777" w:rsidR="00322D34" w:rsidRDefault="00322D34" w:rsidP="00322D34">
      <w:pPr>
        <w:rPr>
          <w:rFonts w:ascii="Garamond" w:hAnsi="Garamond"/>
          <w:sz w:val="28"/>
          <w:szCs w:val="28"/>
          <w14:ligatures w14:val="none"/>
        </w:rPr>
      </w:pPr>
      <w:r>
        <w:rPr>
          <w:rFonts w:ascii="Garamond" w:hAnsi="Garamond"/>
          <w:sz w:val="28"/>
          <w:szCs w:val="28"/>
          <w14:ligatures w14:val="none"/>
        </w:rPr>
        <w:t>The days are surely coming, says the </w:t>
      </w:r>
      <w:r>
        <w:rPr>
          <w:rFonts w:ascii="Garamond" w:hAnsi="Garamond"/>
          <w:smallCaps/>
          <w:sz w:val="28"/>
          <w:szCs w:val="28"/>
          <w14:ligatures w14:val="none"/>
        </w:rPr>
        <w:t>Lord</w:t>
      </w:r>
      <w:r>
        <w:rPr>
          <w:rFonts w:ascii="Garamond" w:hAnsi="Garamond"/>
          <w:sz w:val="28"/>
          <w:szCs w:val="28"/>
          <w14:ligatures w14:val="none"/>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Pr>
          <w:rFonts w:ascii="Garamond" w:hAnsi="Garamond"/>
          <w:smallCaps/>
          <w:sz w:val="28"/>
          <w:szCs w:val="28"/>
          <w14:ligatures w14:val="none"/>
        </w:rPr>
        <w:t>Lord</w:t>
      </w:r>
      <w:r>
        <w:rPr>
          <w:rFonts w:ascii="Garamond" w:hAnsi="Garamond"/>
          <w:sz w:val="28"/>
          <w:szCs w:val="28"/>
          <w14:ligatures w14:val="none"/>
        </w:rPr>
        <w:t>. But this is the covenant that I will make with the house of Israel after those days, says the </w:t>
      </w:r>
      <w:r>
        <w:rPr>
          <w:rFonts w:ascii="Garamond" w:hAnsi="Garamond"/>
          <w:smallCaps/>
          <w:sz w:val="28"/>
          <w:szCs w:val="28"/>
          <w14:ligatures w14:val="none"/>
        </w:rPr>
        <w:t>Lord</w:t>
      </w:r>
      <w:r>
        <w:rPr>
          <w:rFonts w:ascii="Garamond" w:hAnsi="Garamond"/>
          <w:sz w:val="28"/>
          <w:szCs w:val="28"/>
          <w14:ligatures w14:val="none"/>
        </w:rPr>
        <w:t>: I will put my law within them, and I will write it on their hearts; and I will be their God, and they shall be my people. No longer shall they teach one another, or say to each other, “Know the </w:t>
      </w:r>
      <w:r>
        <w:rPr>
          <w:rFonts w:ascii="Garamond" w:hAnsi="Garamond"/>
          <w:smallCaps/>
          <w:sz w:val="28"/>
          <w:szCs w:val="28"/>
          <w14:ligatures w14:val="none"/>
        </w:rPr>
        <w:t>Lord</w:t>
      </w:r>
      <w:r>
        <w:rPr>
          <w:rFonts w:ascii="Garamond" w:hAnsi="Garamond"/>
          <w:sz w:val="28"/>
          <w:szCs w:val="28"/>
          <w14:ligatures w14:val="none"/>
        </w:rPr>
        <w:t>,” for they shall all know me, from the least of them to the greatest, says the </w:t>
      </w:r>
      <w:r>
        <w:rPr>
          <w:rFonts w:ascii="Garamond" w:hAnsi="Garamond"/>
          <w:smallCaps/>
          <w:sz w:val="28"/>
          <w:szCs w:val="28"/>
          <w14:ligatures w14:val="none"/>
        </w:rPr>
        <w:t>Lord</w:t>
      </w:r>
      <w:r>
        <w:rPr>
          <w:rFonts w:ascii="Garamond" w:hAnsi="Garamond"/>
          <w:sz w:val="28"/>
          <w:szCs w:val="28"/>
          <w14:ligatures w14:val="none"/>
        </w:rPr>
        <w:t>; for I will forgive their iniquity, and remember their sin no more.</w:t>
      </w:r>
    </w:p>
    <w:p w14:paraId="3D0E0139" w14:textId="77777777" w:rsidR="00322D34" w:rsidRDefault="00322D34" w:rsidP="00322D34">
      <w:pPr>
        <w:pStyle w:val="lessontext"/>
        <w:rPr>
          <w:rFonts w:ascii="Garamond" w:hAnsi="Garamond"/>
          <w:sz w:val="18"/>
          <w:szCs w:val="18"/>
          <w14:ligatures w14:val="none"/>
        </w:rPr>
      </w:pPr>
      <w:r>
        <w:rPr>
          <w:rFonts w:ascii="Garamond" w:hAnsi="Garamond"/>
          <w:sz w:val="18"/>
          <w:szCs w:val="18"/>
          <w14:ligatures w14:val="none"/>
        </w:rPr>
        <w:t> </w:t>
      </w:r>
    </w:p>
    <w:p w14:paraId="5D51BA5A" w14:textId="77777777" w:rsidR="00322D34" w:rsidRDefault="00322D34" w:rsidP="00322D34">
      <w:pPr>
        <w:pStyle w:val="lessontext"/>
        <w:rPr>
          <w:rFonts w:ascii="Garamond" w:hAnsi="Garamond"/>
          <w:sz w:val="28"/>
          <w:szCs w:val="28"/>
          <w14:ligatures w14:val="none"/>
        </w:rPr>
      </w:pPr>
      <w:r>
        <w:rPr>
          <w:rFonts w:ascii="Garamond" w:hAnsi="Garamond"/>
          <w:sz w:val="28"/>
          <w:szCs w:val="28"/>
          <w14:ligatures w14:val="none"/>
        </w:rPr>
        <w:t>Lector:  The word of the Lord.</w:t>
      </w:r>
    </w:p>
    <w:p w14:paraId="2366F5F3" w14:textId="77777777" w:rsidR="00322D34" w:rsidRDefault="00322D34" w:rsidP="00322D34">
      <w:pPr>
        <w:pStyle w:val="lessontext"/>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Thanks be to God</w:t>
      </w:r>
      <w:r>
        <w:rPr>
          <w:rFonts w:ascii="Garamond" w:hAnsi="Garamond"/>
          <w:sz w:val="28"/>
          <w:szCs w:val="28"/>
          <w14:ligatures w14:val="none"/>
        </w:rPr>
        <w:t>.</w:t>
      </w:r>
    </w:p>
    <w:p w14:paraId="3FF62A4B" w14:textId="77777777" w:rsidR="00322D34" w:rsidRDefault="00322D34" w:rsidP="00322D34">
      <w:pPr>
        <w:pStyle w:val="lessontext"/>
        <w:rPr>
          <w:rFonts w:ascii="Garamond" w:hAnsi="Garamond"/>
          <w:sz w:val="18"/>
          <w:szCs w:val="18"/>
          <w14:ligatures w14:val="none"/>
        </w:rPr>
      </w:pPr>
      <w:r>
        <w:rPr>
          <w:rFonts w:ascii="Garamond" w:hAnsi="Garamond"/>
          <w:sz w:val="18"/>
          <w:szCs w:val="18"/>
          <w14:ligatures w14:val="none"/>
        </w:rPr>
        <w:t> </w:t>
      </w:r>
    </w:p>
    <w:p w14:paraId="61C14FDE" w14:textId="77777777" w:rsidR="00322D34" w:rsidRDefault="00322D34" w:rsidP="00322D34">
      <w:pPr>
        <w:widowControl w:val="0"/>
        <w:spacing w:after="20"/>
        <w:jc w:val="both"/>
        <w:rPr>
          <w:rFonts w:ascii="Garamond" w:hAnsi="Garamond"/>
          <w:b/>
          <w:bCs/>
          <w:sz w:val="28"/>
          <w:szCs w:val="28"/>
          <w14:ligatures w14:val="none"/>
        </w:rPr>
      </w:pPr>
      <w:r>
        <w:rPr>
          <w:rFonts w:ascii="Garamond" w:hAnsi="Garamond"/>
          <w:b/>
          <w:bCs/>
          <w:sz w:val="28"/>
          <w:szCs w:val="28"/>
          <w14:ligatures w14:val="none"/>
        </w:rPr>
        <w:t>Psalm 119:9-16</w:t>
      </w:r>
    </w:p>
    <w:p w14:paraId="5021E292"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How shall a young man cleanse his way? *</w:t>
      </w:r>
      <w:r>
        <w:rPr>
          <w:rFonts w:ascii="Garamond" w:hAnsi="Garamond"/>
          <w:sz w:val="28"/>
          <w:szCs w:val="28"/>
          <w14:ligatures w14:val="none"/>
        </w:rPr>
        <w:br/>
      </w:r>
      <w:r>
        <w:rPr>
          <w:rFonts w:ascii="Garamond" w:hAnsi="Garamond"/>
          <w:sz w:val="28"/>
          <w:szCs w:val="28"/>
          <w14:ligatures w14:val="none"/>
        </w:rPr>
        <w:tab/>
        <w:t>By keeping to your words.</w:t>
      </w:r>
    </w:p>
    <w:p w14:paraId="3EFDDC99"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With my whole heart I seek you; *</w:t>
      </w:r>
      <w:r>
        <w:rPr>
          <w:rFonts w:ascii="Garamond" w:hAnsi="Garamond"/>
          <w:sz w:val="28"/>
          <w:szCs w:val="28"/>
          <w14:ligatures w14:val="none"/>
        </w:rPr>
        <w:br/>
      </w:r>
      <w:r>
        <w:rPr>
          <w:rFonts w:ascii="Garamond" w:hAnsi="Garamond"/>
          <w:sz w:val="28"/>
          <w:szCs w:val="28"/>
          <w14:ligatures w14:val="none"/>
        </w:rPr>
        <w:tab/>
        <w:t>let me not stray from your commandments.</w:t>
      </w:r>
    </w:p>
    <w:p w14:paraId="2C04A017"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I treasure your promise in my heart, *</w:t>
      </w:r>
      <w:r>
        <w:rPr>
          <w:rFonts w:ascii="Garamond" w:hAnsi="Garamond"/>
          <w:sz w:val="28"/>
          <w:szCs w:val="28"/>
          <w14:ligatures w14:val="none"/>
        </w:rPr>
        <w:br/>
      </w:r>
      <w:r>
        <w:rPr>
          <w:rFonts w:ascii="Garamond" w:hAnsi="Garamond"/>
          <w:sz w:val="28"/>
          <w:szCs w:val="28"/>
          <w14:ligatures w14:val="none"/>
        </w:rPr>
        <w:tab/>
        <w:t>that I may not sin against you.</w:t>
      </w:r>
    </w:p>
    <w:p w14:paraId="487E6946"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lastRenderedPageBreak/>
        <w:t>12</w:t>
      </w:r>
      <w:r>
        <w:rPr>
          <w:rFonts w:ascii="Garamond" w:hAnsi="Garamond"/>
          <w:sz w:val="28"/>
          <w:szCs w:val="28"/>
          <w14:ligatures w14:val="none"/>
        </w:rPr>
        <w:tab/>
        <w:t>Blessed are you,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instruct me in your statutes.</w:t>
      </w:r>
    </w:p>
    <w:p w14:paraId="349970E1"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With my lips will I recite *</w:t>
      </w:r>
      <w:r>
        <w:rPr>
          <w:rFonts w:ascii="Garamond" w:hAnsi="Garamond"/>
          <w:sz w:val="28"/>
          <w:szCs w:val="28"/>
          <w14:ligatures w14:val="none"/>
        </w:rPr>
        <w:br/>
      </w:r>
      <w:r>
        <w:rPr>
          <w:rFonts w:ascii="Garamond" w:hAnsi="Garamond"/>
          <w:sz w:val="28"/>
          <w:szCs w:val="28"/>
          <w14:ligatures w14:val="none"/>
        </w:rPr>
        <w:tab/>
        <w:t>all the judgments of your mouth.</w:t>
      </w:r>
    </w:p>
    <w:p w14:paraId="7D8C4864"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I have taken greater delight in the way of your decrees *</w:t>
      </w:r>
      <w:r>
        <w:rPr>
          <w:rFonts w:ascii="Garamond" w:hAnsi="Garamond"/>
          <w:sz w:val="28"/>
          <w:szCs w:val="28"/>
          <w14:ligatures w14:val="none"/>
        </w:rPr>
        <w:br/>
      </w:r>
      <w:r>
        <w:rPr>
          <w:rFonts w:ascii="Garamond" w:hAnsi="Garamond"/>
          <w:sz w:val="28"/>
          <w:szCs w:val="28"/>
          <w14:ligatures w14:val="none"/>
        </w:rPr>
        <w:tab/>
        <w:t>than in all manner of riches.</w:t>
      </w:r>
    </w:p>
    <w:p w14:paraId="09C230AC"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I will meditate on your commandments *</w:t>
      </w:r>
      <w:r>
        <w:rPr>
          <w:rFonts w:ascii="Garamond" w:hAnsi="Garamond"/>
          <w:sz w:val="28"/>
          <w:szCs w:val="28"/>
          <w14:ligatures w14:val="none"/>
        </w:rPr>
        <w:br/>
      </w:r>
      <w:r>
        <w:rPr>
          <w:rFonts w:ascii="Garamond" w:hAnsi="Garamond"/>
          <w:sz w:val="28"/>
          <w:szCs w:val="28"/>
          <w14:ligatures w14:val="none"/>
        </w:rPr>
        <w:tab/>
        <w:t>and give attention to your ways.</w:t>
      </w:r>
    </w:p>
    <w:p w14:paraId="79D1F233" w14:textId="77777777" w:rsidR="00322D34" w:rsidRDefault="00322D34" w:rsidP="00322D34">
      <w:pPr>
        <w:rPr>
          <w:rFonts w:ascii="Garamond" w:hAnsi="Garamond"/>
          <w:sz w:val="28"/>
          <w:szCs w:val="28"/>
          <w14:ligatures w14:val="none"/>
        </w:rPr>
      </w:pPr>
      <w:r>
        <w:rPr>
          <w:rFonts w:ascii="Garamond" w:hAnsi="Garamond"/>
          <w:sz w:val="28"/>
          <w:szCs w:val="28"/>
          <w14:ligatures w14:val="none"/>
        </w:rPr>
        <w:t>16</w:t>
      </w:r>
      <w:r>
        <w:rPr>
          <w:rFonts w:ascii="Garamond" w:hAnsi="Garamond"/>
          <w:sz w:val="28"/>
          <w:szCs w:val="28"/>
          <w14:ligatures w14:val="none"/>
        </w:rPr>
        <w:tab/>
        <w:t>My delight is in your statutes; *</w:t>
      </w:r>
      <w:r>
        <w:rPr>
          <w:rFonts w:ascii="Garamond" w:hAnsi="Garamond"/>
          <w:sz w:val="28"/>
          <w:szCs w:val="28"/>
          <w14:ligatures w14:val="none"/>
        </w:rPr>
        <w:br/>
      </w:r>
      <w:r>
        <w:rPr>
          <w:rFonts w:ascii="Garamond" w:hAnsi="Garamond"/>
          <w:sz w:val="28"/>
          <w:szCs w:val="28"/>
          <w14:ligatures w14:val="none"/>
        </w:rPr>
        <w:tab/>
        <w:t>I will not forget your word.</w:t>
      </w:r>
    </w:p>
    <w:p w14:paraId="064585D1" w14:textId="77777777" w:rsidR="00322D34" w:rsidRDefault="00322D34" w:rsidP="00322D34">
      <w:pPr>
        <w:pStyle w:val="psalmtext"/>
        <w:rPr>
          <w:rFonts w:ascii="Garamond" w:hAnsi="Garamond"/>
          <w:sz w:val="20"/>
          <w:szCs w:val="20"/>
          <w14:ligatures w14:val="none"/>
        </w:rPr>
      </w:pPr>
      <w:r>
        <w:rPr>
          <w:rFonts w:ascii="Garamond" w:hAnsi="Garamond"/>
          <w:sz w:val="20"/>
          <w:szCs w:val="20"/>
          <w14:ligatures w14:val="none"/>
        </w:rPr>
        <w:t> </w:t>
      </w:r>
    </w:p>
    <w:p w14:paraId="342B5CFF" w14:textId="77777777" w:rsidR="00322D34" w:rsidRDefault="00322D34" w:rsidP="00322D34">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the Letter to the Hebrews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5:5-10</w:t>
      </w:r>
    </w:p>
    <w:p w14:paraId="7E9B73B5"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Christ did not glorify himself in becoming a high priest, but was appointed by the one who said to him,</w:t>
      </w:r>
    </w:p>
    <w:p w14:paraId="2CB2D520"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t>“You are my Son, today I have begotten you</w:t>
      </w:r>
      <w:proofErr w:type="gramStart"/>
      <w:r>
        <w:rPr>
          <w:rFonts w:ascii="Garamond" w:hAnsi="Garamond"/>
          <w:sz w:val="28"/>
          <w:szCs w:val="28"/>
          <w14:ligatures w14:val="none"/>
        </w:rPr>
        <w:t>”;</w:t>
      </w:r>
      <w:proofErr w:type="gramEnd"/>
    </w:p>
    <w:p w14:paraId="63A6F587"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t>as he says also in another place, “You are a priest forever,</w:t>
      </w:r>
      <w:r>
        <w:rPr>
          <w:rFonts w:ascii="Garamond" w:hAnsi="Garamond"/>
          <w:sz w:val="28"/>
          <w:szCs w:val="28"/>
          <w14:ligatures w14:val="none"/>
        </w:rPr>
        <w:br/>
      </w:r>
      <w:r>
        <w:rPr>
          <w:rFonts w:ascii="Garamond" w:hAnsi="Garamond"/>
          <w:sz w:val="28"/>
          <w:szCs w:val="28"/>
          <w14:ligatures w14:val="none"/>
        </w:rPr>
        <w:tab/>
      </w:r>
      <w:r>
        <w:rPr>
          <w:rFonts w:ascii="Garamond" w:hAnsi="Garamond"/>
          <w:sz w:val="28"/>
          <w:szCs w:val="28"/>
          <w14:ligatures w14:val="none"/>
        </w:rPr>
        <w:tab/>
        <w:t>according to the order of Melchizedek.”</w:t>
      </w:r>
    </w:p>
    <w:p w14:paraId="17263222" w14:textId="77777777" w:rsidR="00322D34" w:rsidRDefault="00322D34" w:rsidP="00322D34">
      <w:pPr>
        <w:rPr>
          <w:rFonts w:ascii="Garamond" w:hAnsi="Garamond"/>
          <w:sz w:val="28"/>
          <w:szCs w:val="28"/>
          <w14:ligatures w14:val="none"/>
        </w:rPr>
      </w:pPr>
      <w:r>
        <w:rPr>
          <w:rFonts w:ascii="Garamond" w:hAnsi="Garamond"/>
          <w:sz w:val="28"/>
          <w:szCs w:val="28"/>
          <w14:ligatures w14:val="none"/>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2F5E0005" w14:textId="77777777" w:rsidR="00322D34" w:rsidRDefault="00322D34" w:rsidP="00322D34">
      <w:pPr>
        <w:pStyle w:val="lessontext"/>
        <w:rPr>
          <w:rFonts w:ascii="Garamond" w:hAnsi="Garamond"/>
          <w:sz w:val="16"/>
          <w:szCs w:val="16"/>
          <w14:ligatures w14:val="none"/>
        </w:rPr>
      </w:pPr>
      <w:r>
        <w:rPr>
          <w:rFonts w:ascii="Garamond" w:hAnsi="Garamond"/>
          <w:sz w:val="16"/>
          <w:szCs w:val="16"/>
          <w14:ligatures w14:val="none"/>
        </w:rPr>
        <w:t> </w:t>
      </w:r>
    </w:p>
    <w:p w14:paraId="44338619" w14:textId="77777777" w:rsidR="00322D34" w:rsidRDefault="00322D34" w:rsidP="00322D34">
      <w:pPr>
        <w:pStyle w:val="lessontext"/>
        <w:rPr>
          <w:rFonts w:ascii="Garamond" w:hAnsi="Garamond"/>
          <w:sz w:val="28"/>
          <w:szCs w:val="28"/>
          <w14:ligatures w14:val="none"/>
        </w:rPr>
      </w:pPr>
      <w:r>
        <w:rPr>
          <w:rFonts w:ascii="Garamond" w:hAnsi="Garamond"/>
          <w:sz w:val="28"/>
          <w:szCs w:val="28"/>
          <w14:ligatures w14:val="none"/>
        </w:rPr>
        <w:t>Lector:  The word of the Lord.</w:t>
      </w:r>
    </w:p>
    <w:p w14:paraId="07AC5576" w14:textId="77777777" w:rsidR="00322D34" w:rsidRDefault="00322D34" w:rsidP="00322D34">
      <w:pPr>
        <w:pStyle w:val="lessontext"/>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Thanks be to God</w:t>
      </w:r>
      <w:r>
        <w:rPr>
          <w:rFonts w:ascii="Garamond" w:hAnsi="Garamond"/>
          <w:sz w:val="28"/>
          <w:szCs w:val="28"/>
          <w14:ligatures w14:val="none"/>
        </w:rPr>
        <w:t>.</w:t>
      </w:r>
    </w:p>
    <w:p w14:paraId="79574450" w14:textId="77777777" w:rsidR="00322D34" w:rsidRDefault="00322D34" w:rsidP="00322D34">
      <w:pPr>
        <w:widowControl w:val="0"/>
        <w:spacing w:after="20"/>
        <w:jc w:val="both"/>
        <w:rPr>
          <w:rFonts w:ascii="Garamond" w:hAnsi="Garamond"/>
          <w:b/>
          <w:bCs/>
          <w14:ligatures w14:val="none"/>
        </w:rPr>
      </w:pPr>
      <w:r>
        <w:rPr>
          <w:rFonts w:ascii="Garamond" w:hAnsi="Garamond"/>
          <w:b/>
          <w:bCs/>
          <w14:ligatures w14:val="none"/>
        </w:rPr>
        <w:t> </w:t>
      </w:r>
    </w:p>
    <w:p w14:paraId="23E4B6F6" w14:textId="77777777" w:rsidR="00322D34" w:rsidRDefault="00322D34" w:rsidP="00322D34">
      <w:pPr>
        <w:widowControl w:val="0"/>
        <w:spacing w:after="20"/>
        <w:jc w:val="both"/>
        <w:rPr>
          <w:rFonts w:ascii="Garamond" w:hAnsi="Garamond"/>
          <w:sz w:val="28"/>
          <w:szCs w:val="28"/>
          <w14:ligatures w14:val="none"/>
        </w:rPr>
      </w:pPr>
      <w:r>
        <w:rPr>
          <w:rFonts w:ascii="Garamond" w:hAnsi="Garamond"/>
          <w:sz w:val="28"/>
          <w:szCs w:val="28"/>
          <w14:ligatures w14:val="none"/>
        </w:rPr>
        <w:t>Priest:  The Lord be with you.</w:t>
      </w:r>
    </w:p>
    <w:p w14:paraId="184BC5A0" w14:textId="77777777" w:rsidR="00322D34" w:rsidRDefault="00322D34" w:rsidP="00322D34">
      <w:pPr>
        <w:widowControl w:val="0"/>
        <w:spacing w:after="20"/>
        <w:jc w:val="both"/>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DE93ED4" w14:textId="77777777" w:rsidR="00322D34" w:rsidRDefault="00322D34" w:rsidP="00322D34">
      <w:pPr>
        <w:widowControl w:val="0"/>
        <w:spacing w:after="20"/>
        <w:jc w:val="both"/>
        <w:rPr>
          <w:rFonts w:ascii="Garamond" w:hAnsi="Garamond"/>
          <w:b/>
          <w:bCs/>
          <w:sz w:val="16"/>
          <w:szCs w:val="16"/>
          <w14:ligatures w14:val="none"/>
        </w:rPr>
      </w:pPr>
      <w:r>
        <w:rPr>
          <w:rFonts w:ascii="Garamond" w:hAnsi="Garamond"/>
          <w:b/>
          <w:bCs/>
          <w:sz w:val="16"/>
          <w:szCs w:val="16"/>
          <w14:ligatures w14:val="none"/>
        </w:rPr>
        <w:t> </w:t>
      </w:r>
    </w:p>
    <w:p w14:paraId="681C0B3A"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John 12:20-33</w:t>
      </w:r>
    </w:p>
    <w:p w14:paraId="16E7A376" w14:textId="77777777" w:rsidR="00322D34" w:rsidRDefault="00322D34" w:rsidP="00322D34">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John</w:t>
      </w:r>
    </w:p>
    <w:p w14:paraId="4F76B537" w14:textId="77777777" w:rsidR="00322D34" w:rsidRDefault="00322D34" w:rsidP="00322D34">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180099B8" w14:textId="0EF97039"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 “Now my soul is</w:t>
      </w:r>
      <w:r w:rsidR="00BB341B">
        <w:rPr>
          <w:rFonts w:ascii="Garamond" w:hAnsi="Garamond"/>
          <w:sz w:val="28"/>
          <w:szCs w:val="28"/>
          <w14:ligatures w14:val="none"/>
        </w:rPr>
        <w:t xml:space="preserve"> </w:t>
      </w:r>
      <w:r>
        <w:rPr>
          <w:rFonts w:ascii="Garamond" w:hAnsi="Garamond"/>
          <w:sz w:val="28"/>
          <w:szCs w:val="28"/>
          <w14:ligatures w14:val="none"/>
        </w:rPr>
        <w:t>troubled. And what should I say</w:t>
      </w:r>
      <w:proofErr w:type="gramStart"/>
      <w:r>
        <w:rPr>
          <w:rFonts w:ascii="Garamond" w:hAnsi="Garamond"/>
          <w:sz w:val="28"/>
          <w:szCs w:val="28"/>
          <w14:ligatures w14:val="none"/>
        </w:rPr>
        <w:t>—‘</w:t>
      </w:r>
      <w:proofErr w:type="gramEnd"/>
      <w:r>
        <w:rPr>
          <w:rFonts w:ascii="Garamond" w:hAnsi="Garamond"/>
          <w:sz w:val="28"/>
          <w:szCs w:val="28"/>
          <w14:ligatures w14:val="none"/>
        </w:rPr>
        <w:t xml:space="preserve">Father, </w:t>
      </w:r>
      <w:r>
        <w:rPr>
          <w:rFonts w:ascii="Garamond" w:hAnsi="Garamond"/>
          <w:sz w:val="28"/>
          <w:szCs w:val="28"/>
          <w14:ligatures w14:val="none"/>
        </w:rPr>
        <w:lastRenderedPageBreak/>
        <w:t xml:space="preserve">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w:t>
      </w:r>
      <w:proofErr w:type="gramStart"/>
      <w:r>
        <w:rPr>
          <w:rFonts w:ascii="Garamond" w:hAnsi="Garamond"/>
          <w:sz w:val="28"/>
          <w:szCs w:val="28"/>
          <w14:ligatures w14:val="none"/>
        </w:rPr>
        <w:t>lifted up</w:t>
      </w:r>
      <w:proofErr w:type="gramEnd"/>
      <w:r>
        <w:rPr>
          <w:rFonts w:ascii="Garamond" w:hAnsi="Garamond"/>
          <w:sz w:val="28"/>
          <w:szCs w:val="28"/>
          <w14:ligatures w14:val="none"/>
        </w:rPr>
        <w:t xml:space="preserve"> from the earth, will draw all people to myself.” He said this to indicate the kind of death he was to die.</w:t>
      </w:r>
    </w:p>
    <w:p w14:paraId="6A15F491" w14:textId="77777777" w:rsidR="00322D34" w:rsidRDefault="00322D34" w:rsidP="00322D34">
      <w:pPr>
        <w:widowControl w:val="0"/>
        <w:spacing w:after="20"/>
        <w:jc w:val="both"/>
        <w:rPr>
          <w:rFonts w:ascii="Garamond" w:hAnsi="Garamond"/>
          <w:b/>
          <w:bCs/>
          <w:sz w:val="16"/>
          <w:szCs w:val="16"/>
          <w14:ligatures w14:val="none"/>
        </w:rPr>
      </w:pPr>
      <w:r>
        <w:rPr>
          <w:rFonts w:ascii="Garamond" w:hAnsi="Garamond"/>
          <w:b/>
          <w:bCs/>
          <w:sz w:val="16"/>
          <w:szCs w:val="16"/>
          <w14:ligatures w14:val="none"/>
        </w:rPr>
        <w:t> </w:t>
      </w:r>
    </w:p>
    <w:p w14:paraId="67545EE0" w14:textId="77777777" w:rsidR="00322D34" w:rsidRDefault="00322D34" w:rsidP="00322D34">
      <w:pPr>
        <w:widowControl w:val="0"/>
        <w:spacing w:after="20"/>
        <w:jc w:val="both"/>
        <w:rPr>
          <w:rFonts w:ascii="Garamond" w:hAnsi="Garamond"/>
          <w:sz w:val="28"/>
          <w:szCs w:val="28"/>
          <w14:ligatures w14:val="none"/>
        </w:rPr>
      </w:pPr>
      <w:r>
        <w:rPr>
          <w:rFonts w:ascii="Garamond" w:hAnsi="Garamond"/>
          <w:sz w:val="28"/>
          <w:szCs w:val="28"/>
          <w14:ligatures w14:val="none"/>
        </w:rPr>
        <w:t>Priest:  The Gospel of the Lord.</w:t>
      </w:r>
    </w:p>
    <w:p w14:paraId="2AC8AF69" w14:textId="77777777" w:rsidR="00322D34" w:rsidRDefault="00322D34" w:rsidP="00322D34">
      <w:pPr>
        <w:widowControl w:val="0"/>
        <w:spacing w:after="20"/>
        <w:jc w:val="both"/>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Praise be to thee, O Christ.</w:t>
      </w:r>
    </w:p>
    <w:p w14:paraId="6FFE2888" w14:textId="77777777" w:rsidR="00322D34" w:rsidRDefault="00322D34" w:rsidP="00322D34">
      <w:pPr>
        <w:widowControl w:val="0"/>
        <w:spacing w:after="20"/>
        <w:jc w:val="both"/>
        <w:rPr>
          <w:rFonts w:ascii="Garamond" w:hAnsi="Garamond"/>
          <w:b/>
          <w:bCs/>
          <w:sz w:val="16"/>
          <w:szCs w:val="16"/>
          <w14:ligatures w14:val="none"/>
        </w:rPr>
      </w:pPr>
      <w:r>
        <w:rPr>
          <w:rFonts w:ascii="Garamond" w:hAnsi="Garamond"/>
          <w:b/>
          <w:bCs/>
          <w:sz w:val="16"/>
          <w:szCs w:val="16"/>
          <w14:ligatures w14:val="none"/>
        </w:rPr>
        <w:t> </w:t>
      </w:r>
    </w:p>
    <w:p w14:paraId="0465DE00" w14:textId="77777777" w:rsidR="00322D34" w:rsidRDefault="00322D34" w:rsidP="00322D34">
      <w:pPr>
        <w:widowControl w:val="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Rev. Elizabeth Sipos+</w:t>
      </w:r>
    </w:p>
    <w:p w14:paraId="53024B63" w14:textId="77777777" w:rsidR="00322D34" w:rsidRDefault="00322D34" w:rsidP="00322D34">
      <w:pPr>
        <w:widowControl w:val="0"/>
        <w:rPr>
          <w:rFonts w:ascii="Garamond" w:hAnsi="Garamond"/>
          <w:i/>
          <w:iCs/>
          <w:sz w:val="16"/>
          <w:szCs w:val="16"/>
          <w14:ligatures w14:val="none"/>
        </w:rPr>
      </w:pPr>
      <w:r>
        <w:rPr>
          <w:rFonts w:ascii="Garamond" w:hAnsi="Garamond"/>
          <w:i/>
          <w:iCs/>
          <w:sz w:val="16"/>
          <w:szCs w:val="16"/>
          <w14:ligatures w14:val="none"/>
        </w:rPr>
        <w:t> </w:t>
      </w:r>
    </w:p>
    <w:p w14:paraId="1A13074F"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Gradual hymn:  What wondrous love is this, #439</w:t>
      </w:r>
    </w:p>
    <w:p w14:paraId="670C1C37"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1.  What wondrous love is this, O my soul, O my soul!</w:t>
      </w:r>
    </w:p>
    <w:p w14:paraId="56A364DD"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What wondrous love is this, O my soul!</w:t>
      </w:r>
    </w:p>
    <w:p w14:paraId="556147ED"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What wondrous love is this that caused the Lord </w:t>
      </w:r>
      <w:proofErr w:type="gramStart"/>
      <w:r>
        <w:rPr>
          <w:rFonts w:ascii="Garamond" w:hAnsi="Garamond"/>
          <w:b/>
          <w:bCs/>
          <w:sz w:val="26"/>
          <w:szCs w:val="26"/>
          <w14:ligatures w14:val="none"/>
        </w:rPr>
        <w:t>of bliss</w:t>
      </w:r>
      <w:proofErr w:type="gramEnd"/>
    </w:p>
    <w:p w14:paraId="1011408B"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to lay aside his crown for my soul, for my soul,</w:t>
      </w:r>
    </w:p>
    <w:p w14:paraId="00E5C820"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to lay aside his crown for my soul.</w:t>
      </w:r>
    </w:p>
    <w:p w14:paraId="0A3B2CE0"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1B35382A"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2.  To God and to the Lamb, I will sing, I will sing,</w:t>
      </w:r>
    </w:p>
    <w:p w14:paraId="63B8575E"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to God and to the Lamb, I will sing.</w:t>
      </w:r>
    </w:p>
    <w:p w14:paraId="31FCAADF"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To God and to the Lamb who is the great I AM</w:t>
      </w:r>
    </w:p>
    <w:p w14:paraId="4533F697"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while millions join the theme, I will sing, I will sing,</w:t>
      </w:r>
    </w:p>
    <w:p w14:paraId="7587E6EE"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while millions join the </w:t>
      </w:r>
      <w:proofErr w:type="gramStart"/>
      <w:r>
        <w:rPr>
          <w:rFonts w:ascii="Garamond" w:hAnsi="Garamond"/>
          <w:b/>
          <w:bCs/>
          <w:sz w:val="26"/>
          <w:szCs w:val="26"/>
          <w14:ligatures w14:val="none"/>
        </w:rPr>
        <w:t>theme</w:t>
      </w:r>
      <w:proofErr w:type="gramEnd"/>
      <w:r>
        <w:rPr>
          <w:rFonts w:ascii="Garamond" w:hAnsi="Garamond"/>
          <w:b/>
          <w:bCs/>
          <w:sz w:val="26"/>
          <w:szCs w:val="26"/>
          <w14:ligatures w14:val="none"/>
        </w:rPr>
        <w:t xml:space="preserve"> I will sing.</w:t>
      </w:r>
    </w:p>
    <w:p w14:paraId="79B31DC3"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6789B1DB"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3.  And when from death </w:t>
      </w:r>
      <w:proofErr w:type="gramStart"/>
      <w:r>
        <w:rPr>
          <w:rFonts w:ascii="Garamond" w:hAnsi="Garamond"/>
          <w:b/>
          <w:bCs/>
          <w:sz w:val="26"/>
          <w:szCs w:val="26"/>
          <w14:ligatures w14:val="none"/>
        </w:rPr>
        <w:t>I’m</w:t>
      </w:r>
      <w:proofErr w:type="gramEnd"/>
      <w:r>
        <w:rPr>
          <w:rFonts w:ascii="Garamond" w:hAnsi="Garamond"/>
          <w:b/>
          <w:bCs/>
          <w:sz w:val="26"/>
          <w:szCs w:val="26"/>
          <w14:ligatures w14:val="none"/>
        </w:rPr>
        <w:t xml:space="preserve"> free, I’ll sing on, I’ll sing on,</w:t>
      </w:r>
    </w:p>
    <w:p w14:paraId="28790DAE"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and when from death </w:t>
      </w:r>
      <w:proofErr w:type="gramStart"/>
      <w:r>
        <w:rPr>
          <w:rFonts w:ascii="Garamond" w:hAnsi="Garamond"/>
          <w:b/>
          <w:bCs/>
          <w:sz w:val="26"/>
          <w:szCs w:val="26"/>
          <w14:ligatures w14:val="none"/>
        </w:rPr>
        <w:t>I’m</w:t>
      </w:r>
      <w:proofErr w:type="gramEnd"/>
      <w:r>
        <w:rPr>
          <w:rFonts w:ascii="Garamond" w:hAnsi="Garamond"/>
          <w:b/>
          <w:bCs/>
          <w:sz w:val="26"/>
          <w:szCs w:val="26"/>
          <w14:ligatures w14:val="none"/>
        </w:rPr>
        <w:t xml:space="preserve"> free, I’ll sing on.</w:t>
      </w:r>
    </w:p>
    <w:p w14:paraId="470E8DFF"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And when from death </w:t>
      </w:r>
      <w:proofErr w:type="gramStart"/>
      <w:r>
        <w:rPr>
          <w:rFonts w:ascii="Garamond" w:hAnsi="Garamond"/>
          <w:b/>
          <w:bCs/>
          <w:sz w:val="26"/>
          <w:szCs w:val="26"/>
          <w14:ligatures w14:val="none"/>
        </w:rPr>
        <w:t>I’m</w:t>
      </w:r>
      <w:proofErr w:type="gramEnd"/>
      <w:r>
        <w:rPr>
          <w:rFonts w:ascii="Garamond" w:hAnsi="Garamond"/>
          <w:b/>
          <w:bCs/>
          <w:sz w:val="26"/>
          <w:szCs w:val="26"/>
          <w14:ligatures w14:val="none"/>
        </w:rPr>
        <w:t xml:space="preserve"> free I’ll sing and joyful be,</w:t>
      </w:r>
    </w:p>
    <w:p w14:paraId="146A5BE9"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and through eternity </w:t>
      </w:r>
      <w:proofErr w:type="gramStart"/>
      <w:r>
        <w:rPr>
          <w:rFonts w:ascii="Garamond" w:hAnsi="Garamond"/>
          <w:b/>
          <w:bCs/>
          <w:sz w:val="26"/>
          <w:szCs w:val="26"/>
          <w14:ligatures w14:val="none"/>
        </w:rPr>
        <w:t>I’ll</w:t>
      </w:r>
      <w:proofErr w:type="gramEnd"/>
      <w:r>
        <w:rPr>
          <w:rFonts w:ascii="Garamond" w:hAnsi="Garamond"/>
          <w:b/>
          <w:bCs/>
          <w:sz w:val="26"/>
          <w:szCs w:val="26"/>
          <w14:ligatures w14:val="none"/>
        </w:rPr>
        <w:t xml:space="preserve"> sing on, I’ll sing on,</w:t>
      </w:r>
    </w:p>
    <w:p w14:paraId="4F54BF2D" w14:textId="77777777" w:rsidR="00322D34" w:rsidRDefault="00322D34" w:rsidP="00322D34">
      <w:pPr>
        <w:rPr>
          <w:rFonts w:ascii="Garamond" w:hAnsi="Garamond"/>
          <w:b/>
          <w:bCs/>
          <w:sz w:val="26"/>
          <w:szCs w:val="26"/>
          <w14:ligatures w14:val="none"/>
        </w:rPr>
      </w:pPr>
      <w:r>
        <w:rPr>
          <w:rFonts w:ascii="Garamond" w:hAnsi="Garamond"/>
          <w:b/>
          <w:bCs/>
          <w:sz w:val="26"/>
          <w:szCs w:val="26"/>
          <w14:ligatures w14:val="none"/>
        </w:rPr>
        <w:t xml:space="preserve">and through eternity </w:t>
      </w:r>
      <w:proofErr w:type="gramStart"/>
      <w:r>
        <w:rPr>
          <w:rFonts w:ascii="Garamond" w:hAnsi="Garamond"/>
          <w:b/>
          <w:bCs/>
          <w:sz w:val="26"/>
          <w:szCs w:val="26"/>
          <w14:ligatures w14:val="none"/>
        </w:rPr>
        <w:t>I’ll</w:t>
      </w:r>
      <w:proofErr w:type="gramEnd"/>
      <w:r>
        <w:rPr>
          <w:rFonts w:ascii="Garamond" w:hAnsi="Garamond"/>
          <w:b/>
          <w:bCs/>
          <w:sz w:val="26"/>
          <w:szCs w:val="26"/>
          <w14:ligatures w14:val="none"/>
        </w:rPr>
        <w:t xml:space="preserve"> sing on.</w:t>
      </w:r>
    </w:p>
    <w:p w14:paraId="013710C5" w14:textId="77777777" w:rsidR="00322D34" w:rsidRDefault="00322D34" w:rsidP="00322D34">
      <w:pPr>
        <w:widowControl w:val="0"/>
        <w:rPr>
          <w:rFonts w:ascii="Garamond" w:hAnsi="Garamond"/>
          <w:i/>
          <w:iCs/>
          <w14:ligatures w14:val="none"/>
        </w:rPr>
      </w:pPr>
      <w:r>
        <w:rPr>
          <w:rFonts w:ascii="Garamond" w:hAnsi="Garamond"/>
          <w:i/>
          <w:iCs/>
          <w14:ligatures w14:val="none"/>
        </w:rPr>
        <w:t> </w:t>
      </w:r>
    </w:p>
    <w:p w14:paraId="388B0CDD" w14:textId="77777777" w:rsidR="00322D34" w:rsidRDefault="00322D34" w:rsidP="00322D34">
      <w:pPr>
        <w:rPr>
          <w:rFonts w:ascii="Garamond" w:hAnsi="Garamond"/>
          <w:b/>
          <w:b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326</w:t>
      </w:r>
    </w:p>
    <w:p w14:paraId="49795613"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4EE7E96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the Father, the Almighty</w:t>
      </w:r>
    </w:p>
    <w:p w14:paraId="31F1C75F"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237A4EC5"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262CAB71" w14:textId="77777777" w:rsidR="00322D34" w:rsidRDefault="00322D34" w:rsidP="00322D34">
      <w:pPr>
        <w:widowControl w:val="0"/>
        <w:rPr>
          <w:rFonts w:ascii="Garamond" w:hAnsi="Garamond"/>
          <w:b/>
          <w:bCs/>
          <w:sz w:val="12"/>
          <w:szCs w:val="12"/>
          <w14:ligatures w14:val="none"/>
        </w:rPr>
      </w:pPr>
      <w:r>
        <w:rPr>
          <w:rFonts w:ascii="Garamond" w:hAnsi="Garamond"/>
          <w:b/>
          <w:bCs/>
          <w:sz w:val="12"/>
          <w:szCs w:val="12"/>
          <w14:ligatures w14:val="none"/>
        </w:rPr>
        <w:t> </w:t>
      </w:r>
    </w:p>
    <w:p w14:paraId="1AB9D9A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66DFC012"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30D85BAA"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77415C8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God from God, Light from Light,</w:t>
      </w:r>
    </w:p>
    <w:p w14:paraId="218783BB"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true God from true God,</w:t>
      </w:r>
    </w:p>
    <w:p w14:paraId="66D56AEF"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begotten, not made,</w:t>
      </w:r>
    </w:p>
    <w:p w14:paraId="24743009"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of one Being with the Father.</w:t>
      </w:r>
    </w:p>
    <w:p w14:paraId="1863A19D"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lastRenderedPageBreak/>
        <w:t>Through him all things were made.</w:t>
      </w:r>
    </w:p>
    <w:p w14:paraId="413BBD6E"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For us and for our salvation</w:t>
      </w:r>
    </w:p>
    <w:p w14:paraId="2BDF040C"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he came down from heaven:</w:t>
      </w:r>
    </w:p>
    <w:p w14:paraId="25AB0718"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by the power of the Holy Spirit</w:t>
      </w:r>
    </w:p>
    <w:p w14:paraId="2D3BE92E"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6E6D4BCC"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and was made man.</w:t>
      </w:r>
    </w:p>
    <w:p w14:paraId="7201B2E3"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4638B051"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he suffered death and was buried.</w:t>
      </w:r>
    </w:p>
    <w:p w14:paraId="07D0E507"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On the third day he rose again</w:t>
      </w:r>
    </w:p>
    <w:p w14:paraId="73EEE999"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2F848B4B"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0AE087B4"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62C2B47E"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2933723"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and his kingdom will have no end.</w:t>
      </w:r>
    </w:p>
    <w:p w14:paraId="44B73319"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33029D0"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29C0E156"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679172BC"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He has spoken through the Prophets.</w:t>
      </w:r>
    </w:p>
    <w:p w14:paraId="51EB95F9"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55E55F13"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5B7D5223"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71C4FAAE"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and the life of the world to come. Amen.</w:t>
      </w:r>
    </w:p>
    <w:p w14:paraId="2CD1C99E" w14:textId="77777777" w:rsidR="00322D34" w:rsidRDefault="00322D34" w:rsidP="00322D34">
      <w:pPr>
        <w:widowControl w:val="0"/>
        <w:rPr>
          <w:rFonts w:ascii="Garamond" w:hAnsi="Garamond"/>
          <w:b/>
          <w:bCs/>
          <w:sz w:val="16"/>
          <w:szCs w:val="16"/>
          <w14:ligatures w14:val="none"/>
        </w:rPr>
      </w:pPr>
      <w:r>
        <w:rPr>
          <w:rFonts w:ascii="Garamond" w:hAnsi="Garamond"/>
          <w:b/>
          <w:bCs/>
          <w:sz w:val="16"/>
          <w:szCs w:val="16"/>
          <w14:ligatures w14:val="none"/>
        </w:rPr>
        <w:t> </w:t>
      </w:r>
    </w:p>
    <w:p w14:paraId="0730752A"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Celebrant:  And now in the words our Savior taught us, let us pray</w:t>
      </w:r>
    </w:p>
    <w:p w14:paraId="690B79AA" w14:textId="77777777" w:rsidR="00322D34" w:rsidRDefault="00322D34" w:rsidP="00322D34">
      <w:pPr>
        <w:widowControl w:val="0"/>
        <w:rPr>
          <w:rFonts w:ascii="Garamond" w:hAnsi="Garamond"/>
          <w:b/>
          <w:bCs/>
          <w:sz w:val="12"/>
          <w:szCs w:val="12"/>
          <w14:ligatures w14:val="none"/>
        </w:rPr>
      </w:pPr>
      <w:r>
        <w:rPr>
          <w:rFonts w:ascii="Garamond" w:hAnsi="Garamond"/>
          <w:b/>
          <w:bCs/>
          <w:sz w:val="12"/>
          <w:szCs w:val="12"/>
          <w14:ligatures w14:val="none"/>
        </w:rPr>
        <w:t> </w:t>
      </w:r>
    </w:p>
    <w:p w14:paraId="78474B71" w14:textId="77777777" w:rsidR="00322D34" w:rsidRDefault="00322D34" w:rsidP="00322D34">
      <w:pPr>
        <w:widowControl w:val="0"/>
        <w:spacing w:after="20"/>
        <w:rPr>
          <w:rFonts w:ascii="Garamond" w:hAnsi="Garamond"/>
          <w:i/>
          <w:iCs/>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336</w:t>
      </w:r>
    </w:p>
    <w:p w14:paraId="0D7A5DFF" w14:textId="77777777" w:rsidR="00322D34" w:rsidRDefault="00322D34" w:rsidP="00322D34">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 and the power, and the glory,</w:t>
      </w:r>
      <w:r>
        <w:rPr>
          <w:rFonts w:ascii="Garamond" w:hAnsi="Garamond"/>
          <w:b/>
          <w:bCs/>
          <w:sz w:val="28"/>
          <w:szCs w:val="28"/>
          <w14:ligatures w14:val="none"/>
        </w:rPr>
        <w:br/>
        <w:t>    for ever and ever. Amen.</w:t>
      </w:r>
    </w:p>
    <w:p w14:paraId="2A74B284" w14:textId="77777777" w:rsidR="00322D34" w:rsidRDefault="00322D34" w:rsidP="00322D34">
      <w:pPr>
        <w:widowControl w:val="0"/>
        <w:rPr>
          <w:rFonts w:ascii="Garamond" w:hAnsi="Garamond"/>
          <w:b/>
          <w:bCs/>
          <w:sz w:val="16"/>
          <w:szCs w:val="16"/>
          <w14:ligatures w14:val="none"/>
        </w:rPr>
      </w:pPr>
      <w:r>
        <w:rPr>
          <w:rFonts w:ascii="Garamond" w:hAnsi="Garamond"/>
          <w:b/>
          <w:bCs/>
          <w:sz w:val="16"/>
          <w:szCs w:val="16"/>
          <w14:ligatures w14:val="none"/>
        </w:rPr>
        <w:t> </w:t>
      </w:r>
    </w:p>
    <w:p w14:paraId="59F1323E" w14:textId="77777777" w:rsidR="00322D34" w:rsidRDefault="00322D34" w:rsidP="00322D34">
      <w:pPr>
        <w:widowControl w:val="0"/>
        <w:rPr>
          <w:rFonts w:ascii="Garamond" w:hAnsi="Garamond"/>
          <w:sz w:val="28"/>
          <w:szCs w:val="28"/>
          <w14:ligatures w14:val="none"/>
        </w:rPr>
      </w:pPr>
      <w:r>
        <w:rPr>
          <w:rFonts w:ascii="Garamond" w:hAnsi="Garamond"/>
          <w:b/>
          <w:bCs/>
          <w:sz w:val="28"/>
          <w:szCs w:val="28"/>
          <w14:ligatures w14:val="none"/>
        </w:rPr>
        <w:t xml:space="preserve">*The Peace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332</w:t>
      </w:r>
    </w:p>
    <w:p w14:paraId="15214885" w14:textId="77777777" w:rsidR="00322D34" w:rsidRDefault="00322D34" w:rsidP="00322D34">
      <w:pPr>
        <w:widowControl w:val="0"/>
        <w:rPr>
          <w:rFonts w:ascii="Garamond" w:hAnsi="Garamond"/>
          <w:sz w:val="8"/>
          <w:szCs w:val="8"/>
          <w14:ligatures w14:val="none"/>
        </w:rPr>
      </w:pPr>
      <w:r>
        <w:rPr>
          <w:rFonts w:ascii="Garamond" w:hAnsi="Garamond"/>
          <w:sz w:val="8"/>
          <w:szCs w:val="8"/>
          <w14:ligatures w14:val="none"/>
        </w:rPr>
        <w:t> </w:t>
      </w:r>
    </w:p>
    <w:p w14:paraId="38E7E18C" w14:textId="77777777" w:rsidR="00322D34" w:rsidRDefault="00322D34" w:rsidP="00322D34">
      <w:pPr>
        <w:widowControl w:val="0"/>
        <w:rPr>
          <w:rFonts w:ascii="Garamond" w:hAnsi="Garamond"/>
          <w:sz w:val="28"/>
          <w:szCs w:val="28"/>
          <w14:ligatures w14:val="none"/>
        </w:rPr>
      </w:pPr>
      <w:r>
        <w:rPr>
          <w:rFonts w:ascii="Garamond" w:hAnsi="Garamond"/>
          <w:sz w:val="28"/>
          <w:szCs w:val="28"/>
          <w14:ligatures w14:val="none"/>
        </w:rPr>
        <w:t>Celebrant:  The peace of the Lord be always with you.</w:t>
      </w:r>
    </w:p>
    <w:p w14:paraId="32C4796C" w14:textId="77777777" w:rsidR="00322D34" w:rsidRDefault="00322D34" w:rsidP="00322D34">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3672FB9A" w14:textId="77777777" w:rsidR="00322D34" w:rsidRDefault="00322D34" w:rsidP="00322D34">
      <w:pPr>
        <w:widowControl w:val="0"/>
        <w:rPr>
          <w:rFonts w:ascii="Garamond" w:hAnsi="Garamond"/>
          <w:b/>
          <w:bCs/>
          <w:sz w:val="16"/>
          <w:szCs w:val="16"/>
          <w14:ligatures w14:val="none"/>
        </w:rPr>
      </w:pPr>
      <w:r>
        <w:rPr>
          <w:rFonts w:ascii="Garamond" w:hAnsi="Garamond"/>
          <w:b/>
          <w:bCs/>
          <w:sz w:val="16"/>
          <w:szCs w:val="16"/>
          <w14:ligatures w14:val="none"/>
        </w:rPr>
        <w:lastRenderedPageBreak/>
        <w:t> </w:t>
      </w:r>
    </w:p>
    <w:p w14:paraId="742B14D7" w14:textId="77777777" w:rsidR="00322D34" w:rsidRDefault="00322D34" w:rsidP="00322D34">
      <w:pPr>
        <w:widowControl w:val="0"/>
        <w:spacing w:after="20"/>
        <w:rPr>
          <w:rFonts w:ascii="Garamond" w:hAnsi="Garamond"/>
          <w:b/>
          <w:bCs/>
          <w:sz w:val="28"/>
          <w:szCs w:val="28"/>
          <w14:ligatures w14:val="none"/>
        </w:rPr>
      </w:pPr>
      <w:r>
        <w:rPr>
          <w:rFonts w:ascii="Garamond" w:hAnsi="Garamond"/>
          <w:b/>
          <w:bCs/>
          <w:sz w:val="28"/>
          <w:szCs w:val="28"/>
          <w14:ligatures w14:val="none"/>
        </w:rPr>
        <w:t>Blessing</w:t>
      </w:r>
    </w:p>
    <w:p w14:paraId="33CB6A67" w14:textId="77777777" w:rsidR="00322D34" w:rsidRDefault="00322D34" w:rsidP="00322D34">
      <w:pPr>
        <w:widowControl w:val="0"/>
        <w:spacing w:after="20"/>
        <w:rPr>
          <w:rFonts w:ascii="Garamond" w:hAnsi="Garamond"/>
          <w:sz w:val="28"/>
          <w:szCs w:val="28"/>
          <w14:ligatures w14:val="none"/>
        </w:rPr>
      </w:pPr>
      <w:r>
        <w:rPr>
          <w:rFonts w:ascii="Garamond" w:hAnsi="Garamond"/>
          <w:sz w:val="28"/>
          <w:szCs w:val="28"/>
          <w14:ligatures w14:val="none"/>
        </w:rPr>
        <w:t xml:space="preserve">May the peace of God, that passes all understanding, keep your hearts and minds in the knowledge of the love of God and his Son Jesus Christ. And the blessing of God, the Father, the Son, and the Holy Spirit, be upon you and remain with you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1DBDB348" w14:textId="77777777" w:rsidR="00322D34" w:rsidRDefault="00322D34" w:rsidP="00322D34">
      <w:pPr>
        <w:widowControl w:val="0"/>
        <w:spacing w:after="20"/>
        <w:rPr>
          <w:rFonts w:ascii="Garamond" w:hAnsi="Garamond"/>
          <w:sz w:val="16"/>
          <w:szCs w:val="16"/>
          <w14:ligatures w14:val="none"/>
        </w:rPr>
      </w:pPr>
      <w:r>
        <w:rPr>
          <w:rFonts w:ascii="Garamond" w:hAnsi="Garamond"/>
          <w:sz w:val="16"/>
          <w:szCs w:val="16"/>
          <w14:ligatures w14:val="none"/>
        </w:rPr>
        <w:t> </w:t>
      </w:r>
    </w:p>
    <w:p w14:paraId="11939E09"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Closing Hymn:  In the cross of Christ, #441</w:t>
      </w:r>
    </w:p>
    <w:p w14:paraId="672280AE"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1.  In the cross of Christ I glory, towering o’er the wrecks of </w:t>
      </w:r>
      <w:proofErr w:type="gramStart"/>
      <w:r>
        <w:rPr>
          <w:rFonts w:ascii="Garamond" w:hAnsi="Garamond"/>
          <w:b/>
          <w:bCs/>
          <w:sz w:val="26"/>
          <w:szCs w:val="26"/>
          <w14:ligatures w14:val="none"/>
        </w:rPr>
        <w:t>time;</w:t>
      </w:r>
      <w:proofErr w:type="gramEnd"/>
    </w:p>
    <w:p w14:paraId="31AF8301"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all the light of sacred story gathers round its head sublime.</w:t>
      </w:r>
    </w:p>
    <w:p w14:paraId="35419781"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305DF70C"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2.  When the woes of life o’er take me, hopes deceive, and fears annoy,</w:t>
      </w:r>
    </w:p>
    <w:p w14:paraId="1FDB5044"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never shall the cross forsake me: lo, it glows with peace and joy.</w:t>
      </w:r>
    </w:p>
    <w:p w14:paraId="3BA3106D"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79BA09A0"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3.  When the sun of bliss is beaming light and love upon my way,</w:t>
      </w:r>
    </w:p>
    <w:p w14:paraId="71102BC5"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from the cross the radiance streaming adds new luster to the day.</w:t>
      </w:r>
    </w:p>
    <w:p w14:paraId="146C0D18" w14:textId="77777777" w:rsidR="00322D34" w:rsidRDefault="00322D34" w:rsidP="00322D34">
      <w:pPr>
        <w:rPr>
          <w:rFonts w:ascii="Garamond" w:hAnsi="Garamond"/>
          <w:b/>
          <w:bCs/>
          <w:sz w:val="16"/>
          <w:szCs w:val="16"/>
          <w14:ligatures w14:val="none"/>
        </w:rPr>
      </w:pPr>
      <w:r>
        <w:rPr>
          <w:rFonts w:ascii="Garamond" w:hAnsi="Garamond"/>
          <w:b/>
          <w:bCs/>
          <w:sz w:val="16"/>
          <w:szCs w:val="16"/>
          <w14:ligatures w14:val="none"/>
        </w:rPr>
        <w:t> </w:t>
      </w:r>
    </w:p>
    <w:p w14:paraId="103F142F"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4.  Bane and blessing, pain and pleasure, by the cross are </w:t>
      </w:r>
      <w:proofErr w:type="gramStart"/>
      <w:r>
        <w:rPr>
          <w:rFonts w:ascii="Garamond" w:hAnsi="Garamond"/>
          <w:b/>
          <w:bCs/>
          <w:sz w:val="26"/>
          <w:szCs w:val="26"/>
          <w14:ligatures w14:val="none"/>
        </w:rPr>
        <w:t>sanctified;</w:t>
      </w:r>
      <w:proofErr w:type="gramEnd"/>
    </w:p>
    <w:p w14:paraId="5EF606F8"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peace is there that knows no measure, joys that through all time abide.</w:t>
      </w:r>
    </w:p>
    <w:p w14:paraId="1F764544" w14:textId="77777777" w:rsidR="00322D34" w:rsidRDefault="00322D34" w:rsidP="00322D34">
      <w:pPr>
        <w:widowControl w:val="0"/>
        <w:rPr>
          <w:rFonts w:ascii="Garamond" w:hAnsi="Garamond"/>
          <w:b/>
          <w:bCs/>
          <w:sz w:val="26"/>
          <w:szCs w:val="26"/>
          <w14:ligatures w14:val="none"/>
        </w:rPr>
      </w:pPr>
      <w:r>
        <w:rPr>
          <w:rFonts w:ascii="Garamond" w:hAnsi="Garamond"/>
          <w:b/>
          <w:bCs/>
          <w:sz w:val="26"/>
          <w:szCs w:val="26"/>
          <w14:ligatures w14:val="none"/>
        </w:rPr>
        <w:t xml:space="preserve">5.  In the cross of Christ I glory, towering o’er the wrecks of </w:t>
      </w:r>
      <w:proofErr w:type="gramStart"/>
      <w:r>
        <w:rPr>
          <w:rFonts w:ascii="Garamond" w:hAnsi="Garamond"/>
          <w:b/>
          <w:bCs/>
          <w:sz w:val="26"/>
          <w:szCs w:val="26"/>
          <w14:ligatures w14:val="none"/>
        </w:rPr>
        <w:t>time;</w:t>
      </w:r>
      <w:proofErr w:type="gramEnd"/>
    </w:p>
    <w:p w14:paraId="174C0E22" w14:textId="77777777" w:rsidR="00322D34" w:rsidRDefault="00322D34" w:rsidP="00322D34">
      <w:pPr>
        <w:rPr>
          <w:rFonts w:ascii="Garamond" w:hAnsi="Garamond"/>
          <w:b/>
          <w:bCs/>
          <w:sz w:val="26"/>
          <w:szCs w:val="26"/>
          <w14:ligatures w14:val="none"/>
        </w:rPr>
      </w:pPr>
      <w:r>
        <w:rPr>
          <w:rFonts w:ascii="Garamond" w:hAnsi="Garamond"/>
          <w:b/>
          <w:bCs/>
          <w:sz w:val="26"/>
          <w:szCs w:val="26"/>
          <w14:ligatures w14:val="none"/>
        </w:rPr>
        <w:t>all the light of sacred story gathers round its head sublime.</w:t>
      </w:r>
    </w:p>
    <w:p w14:paraId="5BC6EC51" w14:textId="77777777" w:rsidR="00322D34" w:rsidRDefault="00322D34" w:rsidP="00322D34">
      <w:pPr>
        <w:spacing w:line="256" w:lineRule="auto"/>
        <w:rPr>
          <w:rFonts w:ascii="Garamond" w:hAnsi="Garamond"/>
          <w:b/>
          <w:bCs/>
          <w:sz w:val="12"/>
          <w:szCs w:val="12"/>
          <w14:ligatures w14:val="none"/>
        </w:rPr>
      </w:pPr>
      <w:r>
        <w:rPr>
          <w:rFonts w:ascii="Garamond" w:hAnsi="Garamond"/>
          <w:b/>
          <w:bCs/>
          <w:sz w:val="12"/>
          <w:szCs w:val="12"/>
          <w14:ligatures w14:val="none"/>
        </w:rPr>
        <w:t> </w:t>
      </w:r>
    </w:p>
    <w:p w14:paraId="7964C194" w14:textId="77777777" w:rsidR="00322D34" w:rsidRDefault="00322D34" w:rsidP="00322D34">
      <w:pPr>
        <w:widowControl w:val="0"/>
        <w:spacing w:after="20"/>
        <w:rPr>
          <w:rFonts w:ascii="Garamond" w:hAnsi="Garamond"/>
          <w:b/>
          <w:bCs/>
          <w:sz w:val="28"/>
          <w:szCs w:val="28"/>
          <w14:ligatures w14:val="none"/>
        </w:rPr>
      </w:pPr>
      <w:r>
        <w:rPr>
          <w:rFonts w:ascii="Garamond" w:hAnsi="Garamond"/>
          <w:b/>
          <w:bCs/>
          <w:sz w:val="28"/>
          <w:szCs w:val="28"/>
          <w14:ligatures w14:val="none"/>
        </w:rPr>
        <w:t>*The Dismissal</w:t>
      </w:r>
    </w:p>
    <w:p w14:paraId="29634906" w14:textId="77777777" w:rsidR="00322D34" w:rsidRDefault="00322D34" w:rsidP="00322D34">
      <w:pPr>
        <w:widowControl w:val="0"/>
        <w:spacing w:after="20"/>
        <w:rPr>
          <w:rFonts w:ascii="Garamond" w:hAnsi="Garamond"/>
          <w:sz w:val="28"/>
          <w:szCs w:val="28"/>
          <w14:ligatures w14:val="none"/>
        </w:rPr>
      </w:pPr>
      <w:r>
        <w:rPr>
          <w:rFonts w:ascii="Garamond" w:hAnsi="Garamond"/>
          <w:sz w:val="28"/>
          <w:szCs w:val="28"/>
          <w14:ligatures w14:val="none"/>
        </w:rPr>
        <w:t>Celebrant:  Let us go forth in the name of Christ.</w:t>
      </w:r>
    </w:p>
    <w:p w14:paraId="60F52134" w14:textId="77777777" w:rsidR="00322D34" w:rsidRDefault="00322D34" w:rsidP="00322D34">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3707A04F" w14:textId="77777777" w:rsidR="00322D34" w:rsidRDefault="00322D34" w:rsidP="00322D34">
      <w:pPr>
        <w:widowControl w:val="0"/>
        <w:spacing w:after="40"/>
        <w:jc w:val="center"/>
        <w:rPr>
          <w:rFonts w:ascii="Garamond" w:hAnsi="Garamond"/>
          <w:b/>
          <w:bCs/>
          <w14:ligatures w14:val="none"/>
        </w:rPr>
      </w:pPr>
      <w:r>
        <w:rPr>
          <w:rFonts w:ascii="Garamond" w:hAnsi="Garamond"/>
          <w:b/>
          <w:bCs/>
          <w14:ligatures w14:val="none"/>
        </w:rPr>
        <w:t> </w:t>
      </w:r>
    </w:p>
    <w:p w14:paraId="3A9DB710" w14:textId="77777777" w:rsidR="00322D34" w:rsidRDefault="00322D34" w:rsidP="00322D34">
      <w:pPr>
        <w:widowControl w:val="0"/>
        <w:spacing w:after="40"/>
        <w:jc w:val="center"/>
        <w:rPr>
          <w:rFonts w:ascii="Garamond" w:hAnsi="Garamond"/>
          <w:b/>
          <w:bCs/>
          <w14:ligatures w14:val="none"/>
        </w:rPr>
      </w:pPr>
      <w:r>
        <w:rPr>
          <w:rFonts w:ascii="Garamond" w:hAnsi="Garamond"/>
          <w:b/>
          <w:bCs/>
          <w14:ligatures w14:val="none"/>
        </w:rPr>
        <w:t> </w:t>
      </w:r>
    </w:p>
    <w:p w14:paraId="4F84BBC6" w14:textId="77777777" w:rsidR="00322D34" w:rsidRDefault="00322D34" w:rsidP="00322D34">
      <w:pPr>
        <w:widowControl w:val="0"/>
        <w:spacing w:after="40"/>
        <w:jc w:val="center"/>
        <w:rPr>
          <w:rFonts w:ascii="Garamond" w:hAnsi="Garamond"/>
          <w:b/>
          <w:bCs/>
          <w:sz w:val="24"/>
          <w:szCs w:val="24"/>
          <w14:ligatures w14:val="none"/>
        </w:rPr>
      </w:pPr>
      <w:r>
        <w:rPr>
          <w:rFonts w:ascii="Garamond" w:hAnsi="Garamond"/>
          <w:b/>
          <w:bCs/>
          <w:sz w:val="24"/>
          <w:szCs w:val="24"/>
          <w14:ligatures w14:val="none"/>
        </w:rPr>
        <w:t>Serving Today:</w:t>
      </w:r>
    </w:p>
    <w:p w14:paraId="32248867" w14:textId="77777777" w:rsidR="00322D34" w:rsidRDefault="00322D34" w:rsidP="00322D34">
      <w:pPr>
        <w:widowControl w:val="0"/>
        <w:spacing w:after="40"/>
        <w:jc w:val="center"/>
        <w:rPr>
          <w:rFonts w:ascii="Garamond" w:hAnsi="Garamond"/>
          <w:sz w:val="24"/>
          <w:szCs w:val="24"/>
          <w14:ligatures w14:val="none"/>
        </w:rPr>
      </w:pPr>
      <w:r>
        <w:rPr>
          <w:rFonts w:ascii="Garamond" w:hAnsi="Garamond"/>
          <w:b/>
          <w:bCs/>
          <w:sz w:val="24"/>
          <w:szCs w:val="24"/>
          <w14:ligatures w14:val="none"/>
        </w:rPr>
        <w:t>Celebrant &amp; Preacher</w:t>
      </w:r>
      <w:r>
        <w:rPr>
          <w:rFonts w:ascii="Garamond" w:hAnsi="Garamond"/>
          <w:sz w:val="24"/>
          <w:szCs w:val="24"/>
          <w14:ligatures w14:val="none"/>
        </w:rPr>
        <w:t>:  Rev. Elizabeth Sipos+</w:t>
      </w:r>
    </w:p>
    <w:p w14:paraId="3E91995B" w14:textId="77777777" w:rsidR="00322D34" w:rsidRDefault="00322D34" w:rsidP="00322D34">
      <w:pPr>
        <w:widowControl w:val="0"/>
        <w:spacing w:after="40"/>
        <w:jc w:val="center"/>
        <w:rPr>
          <w:rFonts w:ascii="Garamond" w:hAnsi="Garamond"/>
          <w:sz w:val="24"/>
          <w:szCs w:val="24"/>
          <w14:ligatures w14:val="none"/>
        </w:rPr>
      </w:pPr>
      <w:r>
        <w:rPr>
          <w:rFonts w:ascii="Garamond" w:hAnsi="Garamond"/>
          <w:b/>
          <w:bCs/>
          <w:sz w:val="24"/>
          <w:szCs w:val="24"/>
          <w14:ligatures w14:val="none"/>
        </w:rPr>
        <w:t>Reader</w:t>
      </w:r>
      <w:r>
        <w:rPr>
          <w:rFonts w:ascii="Garamond" w:hAnsi="Garamond"/>
          <w:sz w:val="24"/>
          <w:szCs w:val="24"/>
          <w14:ligatures w14:val="none"/>
        </w:rPr>
        <w:t>:  Anne Leland</w:t>
      </w:r>
    </w:p>
    <w:p w14:paraId="72B50BE7" w14:textId="77777777" w:rsidR="00322D34" w:rsidRDefault="00322D34" w:rsidP="00322D34">
      <w:pPr>
        <w:widowControl w:val="0"/>
        <w:spacing w:after="40"/>
        <w:jc w:val="center"/>
        <w:rPr>
          <w:rFonts w:ascii="Garamond" w:hAnsi="Garamond"/>
          <w:sz w:val="24"/>
          <w:szCs w:val="24"/>
          <w14:ligatures w14:val="none"/>
        </w:rPr>
      </w:pPr>
      <w:r>
        <w:rPr>
          <w:rFonts w:ascii="Garamond" w:hAnsi="Garamond"/>
          <w:b/>
          <w:bCs/>
          <w:sz w:val="24"/>
          <w:szCs w:val="24"/>
          <w14:ligatures w14:val="none"/>
        </w:rPr>
        <w:t>Cantor</w:t>
      </w:r>
      <w:r>
        <w:rPr>
          <w:rFonts w:ascii="Garamond" w:hAnsi="Garamond"/>
          <w:sz w:val="24"/>
          <w:szCs w:val="24"/>
          <w14:ligatures w14:val="none"/>
        </w:rPr>
        <w:t>:  Karen Smith-</w:t>
      </w:r>
      <w:proofErr w:type="spellStart"/>
      <w:r>
        <w:rPr>
          <w:rFonts w:ascii="Garamond" w:hAnsi="Garamond"/>
          <w:sz w:val="24"/>
          <w:szCs w:val="24"/>
          <w14:ligatures w14:val="none"/>
        </w:rPr>
        <w:t>Manar</w:t>
      </w:r>
      <w:proofErr w:type="spellEnd"/>
    </w:p>
    <w:p w14:paraId="26968093" w14:textId="77777777" w:rsidR="00322D34" w:rsidRDefault="00322D34" w:rsidP="00322D34">
      <w:pPr>
        <w:widowControl w:val="0"/>
        <w:spacing w:after="40"/>
        <w:jc w:val="center"/>
        <w:rPr>
          <w:rFonts w:ascii="Garamond" w:hAnsi="Garamond"/>
          <w:sz w:val="28"/>
          <w:szCs w:val="28"/>
          <w14:ligatures w14:val="none"/>
        </w:rPr>
      </w:pPr>
      <w:r>
        <w:rPr>
          <w:rFonts w:ascii="Garamond" w:hAnsi="Garamond"/>
          <w:b/>
          <w:bCs/>
          <w:sz w:val="24"/>
          <w:szCs w:val="24"/>
          <w14:ligatures w14:val="none"/>
        </w:rPr>
        <w:t>Music Director</w:t>
      </w:r>
      <w:r>
        <w:rPr>
          <w:rFonts w:ascii="Garamond" w:hAnsi="Garamond"/>
          <w:sz w:val="24"/>
          <w:szCs w:val="24"/>
          <w14:ligatures w14:val="none"/>
        </w:rPr>
        <w:t xml:space="preserve">:  Nancy </w:t>
      </w:r>
      <w:proofErr w:type="spellStart"/>
      <w:r>
        <w:rPr>
          <w:rFonts w:ascii="Garamond" w:hAnsi="Garamond"/>
          <w:sz w:val="24"/>
          <w:szCs w:val="24"/>
          <w14:ligatures w14:val="none"/>
        </w:rPr>
        <w:t>Heinold</w:t>
      </w:r>
      <w:proofErr w:type="spellEnd"/>
    </w:p>
    <w:p w14:paraId="76CF515B" w14:textId="77777777" w:rsidR="00322D34" w:rsidRDefault="00322D34" w:rsidP="00322D34">
      <w:pPr>
        <w:widowControl w:val="0"/>
        <w:rPr>
          <w14:ligatures w14:val="none"/>
        </w:rPr>
      </w:pPr>
      <w:r>
        <w:rPr>
          <w14:ligatures w14:val="none"/>
        </w:rPr>
        <w:t> </w:t>
      </w:r>
    </w:p>
    <w:p w14:paraId="62262256" w14:textId="0A70F49E" w:rsidR="00322D34" w:rsidRDefault="00322D34" w:rsidP="00322D34">
      <w:pPr>
        <w:widowControl w:val="0"/>
        <w:rPr>
          <w14:ligatures w14:val="none"/>
        </w:rPr>
      </w:pPr>
    </w:p>
    <w:p w14:paraId="2822CA4C" w14:textId="6C0039D8" w:rsidR="00322D34" w:rsidRDefault="00322D34" w:rsidP="00322D34">
      <w:pPr>
        <w:widowControl w:val="0"/>
        <w:rPr>
          <w14:ligatures w14:val="none"/>
        </w:rPr>
      </w:pPr>
    </w:p>
    <w:p w14:paraId="0AC40D37" w14:textId="77777777" w:rsidR="00322D34" w:rsidRPr="00322D34" w:rsidRDefault="00322D34" w:rsidP="00322D34"/>
    <w:sectPr w:rsidR="00322D34" w:rsidRPr="0032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34"/>
    <w:rsid w:val="00322D34"/>
    <w:rsid w:val="00BB341B"/>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44F"/>
  <w15:chartTrackingRefBased/>
  <w15:docId w15:val="{75AEBEF8-D209-491F-B5FA-B1FF11F2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3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322D34"/>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22D34"/>
    <w:pPr>
      <w:spacing w:after="0" w:line="240" w:lineRule="auto"/>
    </w:pPr>
    <w:rPr>
      <w:rFonts w:ascii="Arial" w:eastAsia="Times New Roman" w:hAnsi="Arial" w:cs="Arial"/>
      <w:color w:val="000000"/>
      <w:kern w:val="28"/>
      <w:sz w:val="24"/>
      <w:szCs w:val="20"/>
      <w14:ligatures w14:val="standard"/>
      <w14:cntxtAlts/>
    </w:rPr>
  </w:style>
  <w:style w:type="character" w:customStyle="1" w:styleId="Heading3Char">
    <w:name w:val="Heading 3 Char"/>
    <w:basedOn w:val="DefaultParagraphFont"/>
    <w:link w:val="Heading3"/>
    <w:uiPriority w:val="9"/>
    <w:rsid w:val="00322D34"/>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322D34"/>
    <w:pPr>
      <w:spacing w:line="256" w:lineRule="auto"/>
    </w:pPr>
    <w:rPr>
      <w:sz w:val="24"/>
      <w:szCs w:val="24"/>
    </w:rPr>
  </w:style>
  <w:style w:type="paragraph" w:customStyle="1" w:styleId="lessontext">
    <w:name w:val="lessontext"/>
    <w:basedOn w:val="Normal"/>
    <w:rsid w:val="00322D34"/>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677">
      <w:bodyDiv w:val="1"/>
      <w:marLeft w:val="0"/>
      <w:marRight w:val="0"/>
      <w:marTop w:val="0"/>
      <w:marBottom w:val="0"/>
      <w:divBdr>
        <w:top w:val="none" w:sz="0" w:space="0" w:color="auto"/>
        <w:left w:val="none" w:sz="0" w:space="0" w:color="auto"/>
        <w:bottom w:val="none" w:sz="0" w:space="0" w:color="auto"/>
        <w:right w:val="none" w:sz="0" w:space="0" w:color="auto"/>
      </w:divBdr>
    </w:div>
    <w:div w:id="512455721">
      <w:bodyDiv w:val="1"/>
      <w:marLeft w:val="0"/>
      <w:marRight w:val="0"/>
      <w:marTop w:val="0"/>
      <w:marBottom w:val="0"/>
      <w:divBdr>
        <w:top w:val="none" w:sz="0" w:space="0" w:color="auto"/>
        <w:left w:val="none" w:sz="0" w:space="0" w:color="auto"/>
        <w:bottom w:val="none" w:sz="0" w:space="0" w:color="auto"/>
        <w:right w:val="none" w:sz="0" w:space="0" w:color="auto"/>
      </w:divBdr>
    </w:div>
    <w:div w:id="569730644">
      <w:bodyDiv w:val="1"/>
      <w:marLeft w:val="0"/>
      <w:marRight w:val="0"/>
      <w:marTop w:val="0"/>
      <w:marBottom w:val="0"/>
      <w:divBdr>
        <w:top w:val="none" w:sz="0" w:space="0" w:color="auto"/>
        <w:left w:val="none" w:sz="0" w:space="0" w:color="auto"/>
        <w:bottom w:val="none" w:sz="0" w:space="0" w:color="auto"/>
        <w:right w:val="none" w:sz="0" w:space="0" w:color="auto"/>
      </w:divBdr>
    </w:div>
    <w:div w:id="947467558">
      <w:bodyDiv w:val="1"/>
      <w:marLeft w:val="0"/>
      <w:marRight w:val="0"/>
      <w:marTop w:val="0"/>
      <w:marBottom w:val="0"/>
      <w:divBdr>
        <w:top w:val="none" w:sz="0" w:space="0" w:color="auto"/>
        <w:left w:val="none" w:sz="0" w:space="0" w:color="auto"/>
        <w:bottom w:val="none" w:sz="0" w:space="0" w:color="auto"/>
        <w:right w:val="none" w:sz="0" w:space="0" w:color="auto"/>
      </w:divBdr>
    </w:div>
    <w:div w:id="1132477603">
      <w:bodyDiv w:val="1"/>
      <w:marLeft w:val="0"/>
      <w:marRight w:val="0"/>
      <w:marTop w:val="0"/>
      <w:marBottom w:val="0"/>
      <w:divBdr>
        <w:top w:val="none" w:sz="0" w:space="0" w:color="auto"/>
        <w:left w:val="none" w:sz="0" w:space="0" w:color="auto"/>
        <w:bottom w:val="none" w:sz="0" w:space="0" w:color="auto"/>
        <w:right w:val="none" w:sz="0" w:space="0" w:color="auto"/>
      </w:divBdr>
    </w:div>
    <w:div w:id="1410931672">
      <w:bodyDiv w:val="1"/>
      <w:marLeft w:val="0"/>
      <w:marRight w:val="0"/>
      <w:marTop w:val="0"/>
      <w:marBottom w:val="0"/>
      <w:divBdr>
        <w:top w:val="none" w:sz="0" w:space="0" w:color="auto"/>
        <w:left w:val="none" w:sz="0" w:space="0" w:color="auto"/>
        <w:bottom w:val="none" w:sz="0" w:space="0" w:color="auto"/>
        <w:right w:val="none" w:sz="0" w:space="0" w:color="auto"/>
      </w:divBdr>
    </w:div>
    <w:div w:id="1427774676">
      <w:bodyDiv w:val="1"/>
      <w:marLeft w:val="0"/>
      <w:marRight w:val="0"/>
      <w:marTop w:val="0"/>
      <w:marBottom w:val="0"/>
      <w:divBdr>
        <w:top w:val="none" w:sz="0" w:space="0" w:color="auto"/>
        <w:left w:val="none" w:sz="0" w:space="0" w:color="auto"/>
        <w:bottom w:val="none" w:sz="0" w:space="0" w:color="auto"/>
        <w:right w:val="none" w:sz="0" w:space="0" w:color="auto"/>
      </w:divBdr>
    </w:div>
    <w:div w:id="17631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2021-04-29T15:39:00Z</dcterms:created>
  <dcterms:modified xsi:type="dcterms:W3CDTF">2021-04-29T15:39:00Z</dcterms:modified>
</cp:coreProperties>
</file>